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8" w:rsidRDefault="003C1FB8" w:rsidP="003C1FB8">
      <w:pPr>
        <w:rPr>
          <w:lang w:eastAsia="ru-RU"/>
        </w:rPr>
      </w:pPr>
    </w:p>
    <w:p w:rsidR="001749B9" w:rsidRPr="003C1FB8" w:rsidRDefault="001749B9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7842E4">
        <w:rPr>
          <w:rFonts w:ascii="Times New Roman" w:hAnsi="Times New Roman"/>
          <w:b/>
          <w:sz w:val="36"/>
          <w:szCs w:val="36"/>
        </w:rPr>
        <w:t>02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3F6FD7">
        <w:rPr>
          <w:rFonts w:ascii="Times New Roman" w:hAnsi="Times New Roman"/>
          <w:b/>
          <w:sz w:val="36"/>
          <w:szCs w:val="36"/>
        </w:rPr>
        <w:t>9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7842E4">
        <w:rPr>
          <w:rFonts w:ascii="Times New Roman" w:hAnsi="Times New Roman"/>
          <w:b/>
          <w:sz w:val="36"/>
          <w:szCs w:val="36"/>
        </w:rPr>
        <w:t>03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4A464B">
        <w:rPr>
          <w:rFonts w:ascii="Times New Roman" w:hAnsi="Times New Roman"/>
          <w:b/>
          <w:sz w:val="36"/>
          <w:szCs w:val="36"/>
        </w:rPr>
        <w:t>9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7842E4">
        <w:rPr>
          <w:rFonts w:ascii="Times New Roman" w:hAnsi="Times New Roman"/>
          <w:b/>
          <w:sz w:val="28"/>
          <w:szCs w:val="28"/>
        </w:rPr>
        <w:t>71</w:t>
      </w:r>
    </w:p>
    <w:p w:rsidR="00241ADD" w:rsidRPr="00795E14" w:rsidRDefault="00241ADD" w:rsidP="00F4083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E06837" w:rsidRDefault="00E06837" w:rsidP="00AD0843">
      <w:pPr>
        <w:tabs>
          <w:tab w:val="left" w:pos="5670"/>
          <w:tab w:val="left" w:pos="6379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33126" w:rsidRDefault="00701A79" w:rsidP="005A52C7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01A79">
        <w:rPr>
          <w:rFonts w:ascii="Times New Roman" w:hAnsi="Times New Roman"/>
          <w:i/>
          <w:sz w:val="28"/>
          <w:szCs w:val="28"/>
        </w:rPr>
        <w:t>Акты по основным направлениям деятельности Роскомнадзора</w:t>
      </w:r>
    </w:p>
    <w:p w:rsidR="0013653E" w:rsidRDefault="0013653E" w:rsidP="0013653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13653E">
        <w:rPr>
          <w:rFonts w:ascii="Times New Roman" w:hAnsi="Times New Roman"/>
          <w:i/>
          <w:sz w:val="28"/>
          <w:szCs w:val="28"/>
        </w:rPr>
        <w:t>Вопросы государственной гражданской службы</w:t>
      </w:r>
    </w:p>
    <w:p w:rsidR="00E06837" w:rsidRDefault="00E06837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6B3C6E" w:rsidRPr="006B3C6E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>Нормативные правовые акты, регулирующие особенности</w:t>
      </w:r>
    </w:p>
    <w:p w:rsidR="00D305EC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 xml:space="preserve">правового режима в Республике </w:t>
      </w:r>
      <w:r w:rsidR="001A3A08">
        <w:rPr>
          <w:rFonts w:ascii="Times New Roman" w:hAnsi="Times New Roman"/>
          <w:i/>
          <w:sz w:val="28"/>
          <w:szCs w:val="28"/>
        </w:rPr>
        <w:t>Крым и г. Севастополе</w:t>
      </w:r>
    </w:p>
    <w:p w:rsidR="006B7BED" w:rsidRPr="00795E14" w:rsidRDefault="000244F6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D305EC" w:rsidRPr="001A3A08" w:rsidRDefault="00A85D92" w:rsidP="001A3A08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4810D8" w:rsidRDefault="00137AE1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F6BB9">
        <w:rPr>
          <w:rFonts w:ascii="Times New Roman" w:hAnsi="Times New Roman"/>
          <w:b/>
          <w:sz w:val="28"/>
          <w:szCs w:val="28"/>
        </w:rPr>
        <w:t xml:space="preserve"> </w:t>
      </w: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CC5252" w:rsidRDefault="00CC5252" w:rsidP="00E2699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5252" w:rsidRDefault="00CC5252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0B1EAE" w:rsidRDefault="007F6BB9" w:rsidP="007225D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842E4">
        <w:rPr>
          <w:rFonts w:ascii="Times New Roman" w:hAnsi="Times New Roman"/>
          <w:b/>
          <w:sz w:val="28"/>
          <w:szCs w:val="28"/>
        </w:rPr>
        <w:t>Февраль</w:t>
      </w:r>
      <w:r w:rsidR="003F6FD7">
        <w:rPr>
          <w:rFonts w:ascii="Times New Roman" w:hAnsi="Times New Roman"/>
          <w:b/>
          <w:sz w:val="28"/>
          <w:szCs w:val="28"/>
        </w:rPr>
        <w:t xml:space="preserve"> 2019</w:t>
      </w:r>
    </w:p>
    <w:p w:rsidR="007F7191" w:rsidRPr="00436324" w:rsidRDefault="007F7191" w:rsidP="000B1EA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6D72FB" w:rsidRDefault="006D72FB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  <w:r w:rsidRPr="006D72FB">
        <w:rPr>
          <w:rFonts w:ascii="Times New Roman" w:hAnsi="Times New Roman"/>
          <w:b/>
          <w:sz w:val="28"/>
          <w:szCs w:val="28"/>
        </w:rPr>
        <w:lastRenderedPageBreak/>
        <w:t xml:space="preserve">     АКТЫ ПО ОСНОВНЫМ ВИДАМ ДЕЯТЕЛЬНОСТИ РОСКОМНАДЗОРА</w:t>
      </w:r>
    </w:p>
    <w:p w:rsidR="00651E95" w:rsidRDefault="00651E95" w:rsidP="003D3B4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20286" w:rsidRPr="00E20286" w:rsidRDefault="00E20286" w:rsidP="00E20286">
      <w:pPr>
        <w:pStyle w:val="aa"/>
        <w:numPr>
          <w:ilvl w:val="0"/>
          <w:numId w:val="2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2028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от 19 декабря 2018 г. № 204 «</w:t>
      </w:r>
      <w:r w:rsidRPr="00E2028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Положения об осуществлении внутреннего финансового контроля в Федеральной службе по надзору в сфере связи, информационных технологий и массовых коммуникац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ий и ее территориальных органах»</w:t>
      </w:r>
    </w:p>
    <w:p w:rsidR="000E1566" w:rsidRPr="000E1566" w:rsidRDefault="00E20286" w:rsidP="000E15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156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E1566" w:rsidRPr="000E1566">
        <w:rPr>
          <w:rFonts w:ascii="Times New Roman" w:hAnsi="Times New Roman"/>
          <w:sz w:val="28"/>
          <w:szCs w:val="28"/>
          <w:lang w:eastAsia="ru-RU"/>
        </w:rPr>
        <w:t>(з</w:t>
      </w:r>
      <w:r>
        <w:rPr>
          <w:rFonts w:ascii="Times New Roman" w:hAnsi="Times New Roman"/>
          <w:sz w:val="28"/>
          <w:szCs w:val="28"/>
          <w:lang w:eastAsia="ru-RU"/>
        </w:rPr>
        <w:t>арегистрирован Минюстом России 21</w:t>
      </w:r>
      <w:r w:rsidR="000E1566" w:rsidRPr="000E1566">
        <w:rPr>
          <w:rFonts w:ascii="Times New Roman" w:hAnsi="Times New Roman"/>
          <w:sz w:val="28"/>
          <w:szCs w:val="28"/>
          <w:lang w:eastAsia="ru-RU"/>
        </w:rPr>
        <w:t xml:space="preserve"> февраля 2019</w:t>
      </w:r>
      <w:r w:rsidR="00C77721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0E1566" w:rsidRPr="000E1566">
        <w:rPr>
          <w:rFonts w:ascii="Times New Roman" w:hAnsi="Times New Roman"/>
          <w:sz w:val="28"/>
          <w:szCs w:val="28"/>
          <w:lang w:eastAsia="ru-RU"/>
        </w:rPr>
        <w:t xml:space="preserve">, регистрационный </w:t>
      </w:r>
      <w:proofErr w:type="gramEnd"/>
    </w:p>
    <w:p w:rsidR="000E1566" w:rsidRPr="000E1566" w:rsidRDefault="00E20286" w:rsidP="000E15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E20286">
        <w:rPr>
          <w:rFonts w:ascii="Times New Roman" w:hAnsi="Times New Roman"/>
          <w:sz w:val="28"/>
          <w:szCs w:val="28"/>
          <w:lang w:eastAsia="ru-RU"/>
        </w:rPr>
        <w:t>53856</w:t>
      </w:r>
      <w:r w:rsidR="000E1566" w:rsidRPr="000E1566">
        <w:rPr>
          <w:rFonts w:ascii="Times New Roman" w:hAnsi="Times New Roman"/>
          <w:sz w:val="28"/>
          <w:szCs w:val="28"/>
          <w:lang w:eastAsia="ru-RU"/>
        </w:rPr>
        <w:t>)</w:t>
      </w:r>
    </w:p>
    <w:p w:rsidR="004A1418" w:rsidRPr="004A1418" w:rsidRDefault="004A1418" w:rsidP="00EE2A79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77721">
        <w:rPr>
          <w:rFonts w:ascii="Times New Roman" w:hAnsi="Times New Roman"/>
          <w:sz w:val="28"/>
          <w:szCs w:val="28"/>
          <w:lang w:eastAsia="ru-RU"/>
        </w:rPr>
        <w:t>Приказом утверждено Положение об осуществлении внутреннего финансового контроля в </w:t>
      </w:r>
      <w:proofErr w:type="spellStart"/>
      <w:r w:rsidR="00C77721">
        <w:rPr>
          <w:rFonts w:ascii="Times New Roman" w:hAnsi="Times New Roman"/>
          <w:sz w:val="28"/>
          <w:szCs w:val="28"/>
          <w:lang w:eastAsia="ru-RU"/>
        </w:rPr>
        <w:t>Роскомнадзоре</w:t>
      </w:r>
      <w:proofErr w:type="spellEnd"/>
      <w:r w:rsidR="006444D8">
        <w:rPr>
          <w:rFonts w:ascii="Times New Roman" w:hAnsi="Times New Roman"/>
          <w:sz w:val="28"/>
          <w:szCs w:val="28"/>
          <w:lang w:eastAsia="ru-RU"/>
        </w:rPr>
        <w:t xml:space="preserve"> и его территориальных органах</w:t>
      </w:r>
      <w:r w:rsidRPr="004A141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77721">
        <w:rPr>
          <w:rFonts w:ascii="Times New Roman" w:hAnsi="Times New Roman"/>
          <w:sz w:val="28"/>
          <w:szCs w:val="28"/>
          <w:lang w:eastAsia="ru-RU"/>
        </w:rPr>
        <w:br/>
        <w:t xml:space="preserve">         Приказом</w:t>
      </w:r>
      <w:r w:rsidR="006444D8">
        <w:rPr>
          <w:rFonts w:ascii="Times New Roman" w:hAnsi="Times New Roman"/>
          <w:sz w:val="28"/>
          <w:szCs w:val="28"/>
          <w:lang w:eastAsia="ru-RU"/>
        </w:rPr>
        <w:t xml:space="preserve"> определены должностные лица и структурные подразделения</w:t>
      </w:r>
      <w:r w:rsidR="007018C8">
        <w:rPr>
          <w:rFonts w:ascii="Times New Roman" w:hAnsi="Times New Roman"/>
          <w:sz w:val="28"/>
          <w:szCs w:val="28"/>
          <w:lang w:eastAsia="ru-RU"/>
        </w:rPr>
        <w:t xml:space="preserve">, ответственные за организацию </w:t>
      </w:r>
      <w:r w:rsidR="009D77E3">
        <w:rPr>
          <w:rFonts w:ascii="Times New Roman" w:hAnsi="Times New Roman"/>
          <w:sz w:val="28"/>
          <w:szCs w:val="28"/>
          <w:lang w:eastAsia="ru-RU"/>
        </w:rPr>
        <w:t>и проведение внутреннего финансового контрол</w:t>
      </w:r>
      <w:r w:rsidR="00F4313A">
        <w:rPr>
          <w:rFonts w:ascii="Times New Roman" w:hAnsi="Times New Roman"/>
          <w:sz w:val="28"/>
          <w:szCs w:val="28"/>
          <w:lang w:eastAsia="ru-RU"/>
        </w:rPr>
        <w:t xml:space="preserve">я, его принятие </w:t>
      </w:r>
      <w:r w:rsidR="009D77E3">
        <w:rPr>
          <w:rFonts w:ascii="Times New Roman" w:hAnsi="Times New Roman"/>
          <w:sz w:val="28"/>
          <w:szCs w:val="28"/>
          <w:lang w:eastAsia="ru-RU"/>
        </w:rPr>
        <w:t>на</w:t>
      </w:r>
      <w:r w:rsidR="005748C1">
        <w:rPr>
          <w:rFonts w:ascii="Times New Roman" w:hAnsi="Times New Roman"/>
          <w:sz w:val="28"/>
          <w:szCs w:val="28"/>
          <w:lang w:eastAsia="ru-RU"/>
        </w:rPr>
        <w:t>правлен</w:t>
      </w:r>
      <w:r w:rsidR="00F4313A">
        <w:rPr>
          <w:rFonts w:ascii="Times New Roman" w:hAnsi="Times New Roman"/>
          <w:sz w:val="28"/>
          <w:szCs w:val="28"/>
          <w:lang w:eastAsia="ru-RU"/>
        </w:rPr>
        <w:t>о</w:t>
      </w:r>
      <w:r w:rsidR="009D77E3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A1418" w:rsidRPr="004A1418" w:rsidRDefault="004A1418" w:rsidP="00EE2A7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418">
        <w:rPr>
          <w:rFonts w:ascii="Times New Roman" w:hAnsi="Times New Roman"/>
          <w:sz w:val="28"/>
          <w:szCs w:val="28"/>
          <w:lang w:eastAsia="ru-RU"/>
        </w:rPr>
        <w:t>- на соблюдение внутренних стандартов и процедур формирования и исполнения бюджета, составления бюджетной отчетности и ведения учета;</w:t>
      </w:r>
    </w:p>
    <w:p w:rsidR="004A1418" w:rsidRPr="004A1418" w:rsidRDefault="004A1418" w:rsidP="004A14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418">
        <w:rPr>
          <w:rFonts w:ascii="Times New Roman" w:hAnsi="Times New Roman"/>
          <w:sz w:val="28"/>
          <w:szCs w:val="28"/>
          <w:lang w:eastAsia="ru-RU"/>
        </w:rPr>
        <w:t>- на подготовку и организацию мер по повышению экономности и результативности использования бюджетных средств.</w:t>
      </w:r>
    </w:p>
    <w:p w:rsidR="004A1418" w:rsidRDefault="004A1418" w:rsidP="000E156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A1418" w:rsidRDefault="004A1418" w:rsidP="004A1418">
      <w:pPr>
        <w:pStyle w:val="aa"/>
        <w:numPr>
          <w:ilvl w:val="0"/>
          <w:numId w:val="4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A141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от 11 февраля 2019 г. № 21 «</w:t>
      </w:r>
      <w:r w:rsidRPr="004A141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Порядка идентификации информационных ресурсов в целях принятия мер по ограничению до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ступа к информационным ресурсам»</w:t>
      </w:r>
    </w:p>
    <w:p w:rsidR="003B7FBF" w:rsidRPr="000E1566" w:rsidRDefault="003B7FBF" w:rsidP="009951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E1566">
        <w:rPr>
          <w:rFonts w:ascii="Times New Roman" w:hAnsi="Times New Roman"/>
          <w:sz w:val="28"/>
          <w:szCs w:val="28"/>
          <w:lang w:eastAsia="ru-RU"/>
        </w:rPr>
        <w:t>(з</w:t>
      </w:r>
      <w:r>
        <w:rPr>
          <w:rFonts w:ascii="Times New Roman" w:hAnsi="Times New Roman"/>
          <w:sz w:val="28"/>
          <w:szCs w:val="28"/>
          <w:lang w:eastAsia="ru-RU"/>
        </w:rPr>
        <w:t>арегистрирован Минюстом России 28</w:t>
      </w:r>
      <w:r w:rsidRPr="000E1566">
        <w:rPr>
          <w:rFonts w:ascii="Times New Roman" w:hAnsi="Times New Roman"/>
          <w:sz w:val="28"/>
          <w:szCs w:val="28"/>
          <w:lang w:eastAsia="ru-RU"/>
        </w:rPr>
        <w:t xml:space="preserve"> февраля 2019</w:t>
      </w:r>
      <w:r w:rsidR="00AE7836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0E1566">
        <w:rPr>
          <w:rFonts w:ascii="Times New Roman" w:hAnsi="Times New Roman"/>
          <w:sz w:val="28"/>
          <w:szCs w:val="28"/>
          <w:lang w:eastAsia="ru-RU"/>
        </w:rPr>
        <w:t xml:space="preserve">, регистрационный </w:t>
      </w:r>
      <w:proofErr w:type="gramEnd"/>
    </w:p>
    <w:p w:rsidR="003E4720" w:rsidRDefault="003B7FBF" w:rsidP="009951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3B7FBF">
        <w:rPr>
          <w:rFonts w:ascii="Times New Roman" w:hAnsi="Times New Roman"/>
          <w:sz w:val="28"/>
          <w:szCs w:val="28"/>
          <w:lang w:eastAsia="ru-RU"/>
        </w:rPr>
        <w:t>53932</w:t>
      </w:r>
      <w:r w:rsidRPr="000E1566">
        <w:rPr>
          <w:rFonts w:ascii="Times New Roman" w:hAnsi="Times New Roman"/>
          <w:sz w:val="28"/>
          <w:szCs w:val="28"/>
          <w:lang w:eastAsia="ru-RU"/>
        </w:rPr>
        <w:t>)</w:t>
      </w:r>
    </w:p>
    <w:p w:rsidR="003E4720" w:rsidRPr="004A1418" w:rsidRDefault="003E4720" w:rsidP="003E47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Порядком урегулированы</w:t>
      </w:r>
      <w:r w:rsidRPr="004A1418">
        <w:rPr>
          <w:rFonts w:ascii="Times New Roman" w:hAnsi="Times New Roman"/>
          <w:sz w:val="28"/>
          <w:szCs w:val="28"/>
          <w:lang w:eastAsia="ru-RU"/>
        </w:rPr>
        <w:t xml:space="preserve"> вопросы идентификации информационных ресурсов для принятия мер по ограничению доступа к</w:t>
      </w:r>
      <w:r>
        <w:rPr>
          <w:rFonts w:ascii="Times New Roman" w:hAnsi="Times New Roman"/>
          <w:sz w:val="28"/>
          <w:szCs w:val="28"/>
          <w:lang w:eastAsia="ru-RU"/>
        </w:rPr>
        <w:t xml:space="preserve"> ним. Процедура совершается, в том числе,</w:t>
      </w:r>
      <w:r w:rsidRPr="004A1418">
        <w:rPr>
          <w:rFonts w:ascii="Times New Roman" w:hAnsi="Times New Roman"/>
          <w:sz w:val="28"/>
          <w:szCs w:val="28"/>
          <w:lang w:eastAsia="ru-RU"/>
        </w:rPr>
        <w:t xml:space="preserve"> на основании решени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4A141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уполномоченных органов или </w:t>
      </w:r>
      <w:r w:rsidRPr="004A1418">
        <w:rPr>
          <w:rFonts w:ascii="Times New Roman" w:hAnsi="Times New Roman"/>
          <w:sz w:val="28"/>
          <w:szCs w:val="28"/>
          <w:lang w:eastAsia="ru-RU"/>
        </w:rPr>
        <w:t>суда о признании информации запрещенной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к распространению на территории Российской Федерации</w:t>
      </w:r>
      <w:r w:rsidRPr="004A1418">
        <w:rPr>
          <w:rFonts w:ascii="Times New Roman" w:hAnsi="Times New Roman"/>
          <w:sz w:val="28"/>
          <w:szCs w:val="28"/>
          <w:lang w:eastAsia="ru-RU"/>
        </w:rPr>
        <w:t>, требовани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4A1418">
        <w:rPr>
          <w:rFonts w:ascii="Times New Roman" w:hAnsi="Times New Roman"/>
          <w:sz w:val="28"/>
          <w:szCs w:val="28"/>
          <w:lang w:eastAsia="ru-RU"/>
        </w:rPr>
        <w:t xml:space="preserve"> Ген</w:t>
      </w:r>
      <w:r>
        <w:rPr>
          <w:rFonts w:ascii="Times New Roman" w:hAnsi="Times New Roman"/>
          <w:sz w:val="28"/>
          <w:szCs w:val="28"/>
          <w:lang w:eastAsia="ru-RU"/>
        </w:rPr>
        <w:t xml:space="preserve">ерального </w:t>
      </w:r>
      <w:r w:rsidRPr="004A1418">
        <w:rPr>
          <w:rFonts w:ascii="Times New Roman" w:hAnsi="Times New Roman"/>
          <w:sz w:val="28"/>
          <w:szCs w:val="28"/>
          <w:lang w:eastAsia="ru-RU"/>
        </w:rPr>
        <w:t>прокурора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его заместителей о принятии мер по ограничению доступа к распространяемой с нарушением закона информации</w:t>
      </w:r>
      <w:r w:rsidRPr="004A1418">
        <w:rPr>
          <w:rFonts w:ascii="Times New Roman" w:hAnsi="Times New Roman"/>
          <w:sz w:val="28"/>
          <w:szCs w:val="28"/>
          <w:lang w:eastAsia="ru-RU"/>
        </w:rPr>
        <w:t>.</w:t>
      </w:r>
    </w:p>
    <w:p w:rsidR="003E4720" w:rsidRDefault="003E4720" w:rsidP="003E47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65">
        <w:rPr>
          <w:rFonts w:ascii="Times New Roman" w:hAnsi="Times New Roman"/>
          <w:sz w:val="28"/>
          <w:szCs w:val="28"/>
          <w:lang w:eastAsia="ru-RU"/>
        </w:rPr>
        <w:t>Идентификация осуществляется должностными лицами уполномоченного структурного подразделения Роскомнадзора по сетевому адресу, доменному имени и (или) указателю страницы сайта в сети «Интернет».</w:t>
      </w:r>
    </w:p>
    <w:p w:rsidR="003E4720" w:rsidRPr="004A1418" w:rsidRDefault="003E4720" w:rsidP="003E47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8DE">
        <w:rPr>
          <w:rFonts w:ascii="Times New Roman" w:hAnsi="Times New Roman"/>
          <w:sz w:val="28"/>
          <w:szCs w:val="28"/>
          <w:lang w:eastAsia="ru-RU"/>
        </w:rPr>
        <w:t xml:space="preserve">В случае выявления некорректного обозначения символов в указателе страницы сайта в сети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6C48DE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C48DE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доменном имени или сетевом адресе Порядком предусмотрено принятие мер, направленных </w:t>
      </w:r>
      <w:r w:rsidRPr="006C48DE">
        <w:rPr>
          <w:rFonts w:ascii="Times New Roman" w:hAnsi="Times New Roman"/>
          <w:sz w:val="28"/>
          <w:szCs w:val="28"/>
          <w:lang w:eastAsia="ru-RU"/>
        </w:rPr>
        <w:t>на внесение изменений в документ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6C48DE">
        <w:rPr>
          <w:rFonts w:ascii="Times New Roman" w:hAnsi="Times New Roman"/>
          <w:sz w:val="28"/>
          <w:szCs w:val="28"/>
          <w:lang w:eastAsia="ru-RU"/>
        </w:rPr>
        <w:t>, являющи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6C48DE">
        <w:rPr>
          <w:rFonts w:ascii="Times New Roman" w:hAnsi="Times New Roman"/>
          <w:sz w:val="28"/>
          <w:szCs w:val="28"/>
          <w:lang w:eastAsia="ru-RU"/>
        </w:rPr>
        <w:t xml:space="preserve">ся основанием для принятия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Роскомнадзором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C48DE">
        <w:rPr>
          <w:rFonts w:ascii="Times New Roman" w:hAnsi="Times New Roman"/>
          <w:sz w:val="28"/>
          <w:szCs w:val="28"/>
          <w:lang w:eastAsia="ru-RU"/>
        </w:rPr>
        <w:t>мер по ограничению до</w:t>
      </w:r>
      <w:r>
        <w:rPr>
          <w:rFonts w:ascii="Times New Roman" w:hAnsi="Times New Roman"/>
          <w:sz w:val="28"/>
          <w:szCs w:val="28"/>
          <w:lang w:eastAsia="ru-RU"/>
        </w:rPr>
        <w:t>ступа к информационным ресурсам.</w:t>
      </w:r>
    </w:p>
    <w:p w:rsidR="003E4720" w:rsidRDefault="003E4720" w:rsidP="003E4720">
      <w:pPr>
        <w:tabs>
          <w:tab w:val="left" w:pos="1102"/>
        </w:tabs>
      </w:pPr>
      <w:r>
        <w:tab/>
      </w:r>
    </w:p>
    <w:p w:rsidR="004A1418" w:rsidRDefault="004A1418" w:rsidP="000E156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2371A" w:rsidRPr="00593E05" w:rsidRDefault="00B2371A" w:rsidP="00B2371A">
      <w:pPr>
        <w:pStyle w:val="aa"/>
        <w:numPr>
          <w:ilvl w:val="0"/>
          <w:numId w:val="2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93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Российской Федерации от 28 февраля 2019 г. № 203 «О внесении изменений в некоторые акты Правительства Российской Федерации»</w:t>
      </w:r>
    </w:p>
    <w:p w:rsidR="004A0595" w:rsidRPr="004A0595" w:rsidRDefault="004A0595" w:rsidP="004A05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595">
        <w:rPr>
          <w:rFonts w:ascii="Times New Roman" w:hAnsi="Times New Roman"/>
          <w:sz w:val="28"/>
          <w:szCs w:val="28"/>
          <w:lang w:eastAsia="ru-RU"/>
        </w:rPr>
        <w:t>В Законе о противодействии о</w:t>
      </w:r>
      <w:r w:rsidR="0025229C">
        <w:rPr>
          <w:rFonts w:ascii="Times New Roman" w:hAnsi="Times New Roman"/>
          <w:sz w:val="28"/>
          <w:szCs w:val="28"/>
          <w:lang w:eastAsia="ru-RU"/>
        </w:rPr>
        <w:t>тмыванию доходов из определения</w:t>
      </w:r>
      <w:r w:rsidRPr="004A0595">
        <w:rPr>
          <w:rFonts w:ascii="Times New Roman" w:hAnsi="Times New Roman"/>
          <w:sz w:val="28"/>
          <w:szCs w:val="28"/>
          <w:lang w:eastAsia="ru-RU"/>
        </w:rPr>
        <w:t xml:space="preserve"> организаций, осуществляющих операции с денежными средствами или иным имуществом, были исключены слова о том, что они оказывают услуги связи на основании договоров с абонентами-физлицами.</w:t>
      </w:r>
    </w:p>
    <w:p w:rsidR="00B2371A" w:rsidRPr="00B2371A" w:rsidRDefault="004A0595" w:rsidP="004A05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595">
        <w:rPr>
          <w:rFonts w:ascii="Times New Roman" w:hAnsi="Times New Roman"/>
          <w:sz w:val="28"/>
          <w:szCs w:val="28"/>
          <w:lang w:eastAsia="ru-RU"/>
        </w:rPr>
        <w:t xml:space="preserve">Правительство </w:t>
      </w:r>
      <w:r w:rsidR="0025229C">
        <w:rPr>
          <w:rFonts w:ascii="Times New Roman" w:hAnsi="Times New Roman"/>
          <w:sz w:val="28"/>
          <w:szCs w:val="28"/>
          <w:lang w:eastAsia="ru-RU"/>
        </w:rPr>
        <w:t>внесло аналогичное уточнение в П</w:t>
      </w:r>
      <w:r w:rsidRPr="004A0595">
        <w:rPr>
          <w:rFonts w:ascii="Times New Roman" w:hAnsi="Times New Roman"/>
          <w:sz w:val="28"/>
          <w:szCs w:val="28"/>
          <w:lang w:eastAsia="ru-RU"/>
        </w:rPr>
        <w:t xml:space="preserve">оложение о </w:t>
      </w:r>
      <w:proofErr w:type="spellStart"/>
      <w:r w:rsidRPr="004A0595">
        <w:rPr>
          <w:rFonts w:ascii="Times New Roman" w:hAnsi="Times New Roman"/>
          <w:sz w:val="28"/>
          <w:szCs w:val="28"/>
          <w:lang w:eastAsia="ru-RU"/>
        </w:rPr>
        <w:t>Роскомнадзоре</w:t>
      </w:r>
      <w:proofErr w:type="spellEnd"/>
      <w:r w:rsidRPr="004A0595">
        <w:rPr>
          <w:rFonts w:ascii="Times New Roman" w:hAnsi="Times New Roman"/>
          <w:sz w:val="28"/>
          <w:szCs w:val="28"/>
          <w:lang w:eastAsia="ru-RU"/>
        </w:rPr>
        <w:t>. Также расширен круг организаций связи, в отношении которых проверяется соблюдение обязательных требований к фиксированию, хранению и представлению информации о денежных операциях, подлежащих контролю.</w:t>
      </w:r>
    </w:p>
    <w:p w:rsidR="000E1566" w:rsidRPr="000E1566" w:rsidRDefault="000E1566" w:rsidP="000E1566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7A99" w:rsidRPr="007D7A99" w:rsidRDefault="007D7A99" w:rsidP="007D7A99">
      <w:pPr>
        <w:pStyle w:val="aa"/>
        <w:numPr>
          <w:ilvl w:val="0"/>
          <w:numId w:val="3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D7A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7D7A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21 февраля 2019 г. № 175 «</w:t>
      </w:r>
      <w:r w:rsidRPr="007D7A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Правила использования на территории Российской Федерации спутниковых сетей связи, находящихся под юри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сдикцией иностранных государств»</w:t>
      </w:r>
    </w:p>
    <w:p w:rsidR="007D7A99" w:rsidRPr="007D7A99" w:rsidRDefault="007D7A99" w:rsidP="007D7A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A99">
        <w:rPr>
          <w:rFonts w:ascii="Times New Roman" w:hAnsi="Times New Roman"/>
          <w:sz w:val="28"/>
          <w:szCs w:val="28"/>
          <w:lang w:eastAsia="ru-RU"/>
        </w:rPr>
        <w:t>Российские операторы связи, использующие любую иностранную спутниковую систему, обязаны формировать российский сегмент этой системы в составе станции сопряжения с сетью связи общего пользования. Весь трафик, формирующийся абонентскими станциями на территории России, включая станции иностранных абонентов, должен проходить через такую станцию сопряжения.</w:t>
      </w:r>
    </w:p>
    <w:p w:rsidR="007D7A99" w:rsidRPr="007D7A99" w:rsidRDefault="007D7A99" w:rsidP="007D7A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A99">
        <w:rPr>
          <w:rFonts w:ascii="Times New Roman" w:hAnsi="Times New Roman"/>
          <w:sz w:val="28"/>
          <w:szCs w:val="28"/>
          <w:lang w:eastAsia="ru-RU"/>
        </w:rPr>
        <w:t>Постановление вступ</w:t>
      </w:r>
      <w:r>
        <w:rPr>
          <w:rFonts w:ascii="Times New Roman" w:hAnsi="Times New Roman"/>
          <w:sz w:val="28"/>
          <w:szCs w:val="28"/>
          <w:lang w:eastAsia="ru-RU"/>
        </w:rPr>
        <w:t>ает в силу с 26 августа 2019 г</w:t>
      </w:r>
      <w:r w:rsidRPr="007D7A99">
        <w:rPr>
          <w:rFonts w:ascii="Times New Roman" w:hAnsi="Times New Roman"/>
          <w:sz w:val="28"/>
          <w:szCs w:val="28"/>
          <w:lang w:eastAsia="ru-RU"/>
        </w:rPr>
        <w:t>.</w:t>
      </w:r>
    </w:p>
    <w:p w:rsidR="000E1566" w:rsidRPr="007D7A99" w:rsidRDefault="000E1566" w:rsidP="0092593A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30345" w:rsidRPr="00E30345" w:rsidRDefault="00E30345" w:rsidP="00E30345">
      <w:pPr>
        <w:pStyle w:val="aa"/>
        <w:numPr>
          <w:ilvl w:val="0"/>
          <w:numId w:val="3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3034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3034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E3034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13 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евраля 2019 г. № 136 «</w:t>
      </w:r>
      <w:r w:rsidRPr="00E3034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Центре мониторинга и управления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сетью связи общего пользования»</w:t>
      </w:r>
    </w:p>
    <w:p w:rsidR="00E30345" w:rsidRPr="00E30345" w:rsidRDefault="0079382B" w:rsidP="00E30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предусматривает</w:t>
      </w:r>
      <w:r w:rsidR="00E30345" w:rsidRPr="00E30345">
        <w:rPr>
          <w:rFonts w:ascii="Times New Roman" w:hAnsi="Times New Roman"/>
          <w:sz w:val="28"/>
          <w:szCs w:val="28"/>
          <w:lang w:eastAsia="ru-RU"/>
        </w:rPr>
        <w:t>:</w:t>
      </w:r>
    </w:p>
    <w:p w:rsidR="00E30345" w:rsidRPr="00E30345" w:rsidRDefault="00E30345" w:rsidP="00E30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345">
        <w:rPr>
          <w:rFonts w:ascii="Times New Roman" w:hAnsi="Times New Roman"/>
          <w:sz w:val="28"/>
          <w:szCs w:val="28"/>
          <w:lang w:eastAsia="ru-RU"/>
        </w:rPr>
        <w:t>- создание и функционирование Центра мониторинга и управления сетью связи общего пользования;</w:t>
      </w:r>
    </w:p>
    <w:p w:rsidR="00E30345" w:rsidRPr="00E30345" w:rsidRDefault="00E30345" w:rsidP="00E30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345">
        <w:rPr>
          <w:rFonts w:ascii="Times New Roman" w:hAnsi="Times New Roman"/>
          <w:sz w:val="28"/>
          <w:szCs w:val="28"/>
          <w:lang w:eastAsia="ru-RU"/>
        </w:rPr>
        <w:t>- создание, эксплуатацию и развитие информационной системы мониторинга и управления сетью связи общего пользования.</w:t>
      </w:r>
    </w:p>
    <w:p w:rsidR="00E30345" w:rsidRPr="00E30345" w:rsidRDefault="00E30345" w:rsidP="00E30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345">
        <w:rPr>
          <w:rFonts w:ascii="Times New Roman" w:hAnsi="Times New Roman"/>
          <w:sz w:val="28"/>
          <w:szCs w:val="28"/>
          <w:lang w:eastAsia="ru-RU"/>
        </w:rPr>
        <w:t xml:space="preserve">Данные мероприятия организует </w:t>
      </w:r>
      <w:proofErr w:type="spellStart"/>
      <w:r w:rsidRPr="00E30345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E30345">
        <w:rPr>
          <w:rFonts w:ascii="Times New Roman" w:hAnsi="Times New Roman"/>
          <w:sz w:val="28"/>
          <w:szCs w:val="28"/>
          <w:lang w:eastAsia="ru-RU"/>
        </w:rPr>
        <w:t>. До 1 июля 2019 г. он должен обеспечить создание Центра, а до 1 января 2020 г. - введен</w:t>
      </w:r>
      <w:r>
        <w:rPr>
          <w:rFonts w:ascii="Times New Roman" w:hAnsi="Times New Roman"/>
          <w:sz w:val="28"/>
          <w:szCs w:val="28"/>
          <w:lang w:eastAsia="ru-RU"/>
        </w:rPr>
        <w:t xml:space="preserve">ие в эксплуатацию </w:t>
      </w:r>
      <w:r w:rsidRPr="00E30345">
        <w:rPr>
          <w:rFonts w:ascii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системы мониторинга.</w:t>
      </w:r>
    </w:p>
    <w:p w:rsidR="0092593A" w:rsidRDefault="0092593A" w:rsidP="0092593A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2593A" w:rsidRPr="0092593A" w:rsidRDefault="0092593A" w:rsidP="0092593A">
      <w:pPr>
        <w:pStyle w:val="aa"/>
        <w:numPr>
          <w:ilvl w:val="0"/>
          <w:numId w:val="3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259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9259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13 февраля 2019 г. № 146 «</w:t>
      </w:r>
      <w:r w:rsidRPr="009259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Правил организации и осуществления государственного контроля и надзора за обработкой п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ерсональных данных»</w:t>
      </w:r>
    </w:p>
    <w:p w:rsidR="005F6F59" w:rsidRPr="005F6F59" w:rsidRDefault="005F6F59" w:rsidP="005F6F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F59">
        <w:rPr>
          <w:rFonts w:ascii="Times New Roman" w:hAnsi="Times New Roman"/>
          <w:sz w:val="28"/>
          <w:szCs w:val="28"/>
          <w:lang w:eastAsia="ru-RU"/>
        </w:rPr>
        <w:t xml:space="preserve">Правилами установлен порядок организации и проведения проверок юридических лиц и индивидуальных предпринимателей, являющихся операторами персональных данных, а также порядок организации и осуществления </w:t>
      </w:r>
      <w:r w:rsidRPr="005F6F59">
        <w:rPr>
          <w:rFonts w:ascii="Times New Roman" w:hAnsi="Times New Roman"/>
          <w:sz w:val="28"/>
          <w:szCs w:val="28"/>
          <w:lang w:eastAsia="ru-RU"/>
        </w:rPr>
        <w:lastRenderedPageBreak/>
        <w:t>государственного контроля и надзора за обработкой персональных данных иными лицами, являющимися операторами персональных данных.</w:t>
      </w:r>
    </w:p>
    <w:p w:rsidR="005F6F59" w:rsidRPr="005F6F59" w:rsidRDefault="005F6F59" w:rsidP="005F6F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F59">
        <w:rPr>
          <w:rFonts w:ascii="Times New Roman" w:hAnsi="Times New Roman"/>
          <w:sz w:val="28"/>
          <w:szCs w:val="28"/>
          <w:lang w:eastAsia="ru-RU"/>
        </w:rPr>
        <w:t>Действие настоящих Правил не распространяется на контроль и надзор за выполнением организационных и технических мер по обеспечению безопасности персональных данных, обрабатываемых в информационных системах персональных данных, установленных в соответствии со статьей 19 Федеральн</w:t>
      </w:r>
      <w:r>
        <w:rPr>
          <w:rFonts w:ascii="Times New Roman" w:hAnsi="Times New Roman"/>
          <w:sz w:val="28"/>
          <w:szCs w:val="28"/>
          <w:lang w:eastAsia="ru-RU"/>
        </w:rPr>
        <w:t>ого закона «О персональных данных»</w:t>
      </w:r>
      <w:r w:rsidRPr="005F6F59">
        <w:rPr>
          <w:rFonts w:ascii="Times New Roman" w:hAnsi="Times New Roman"/>
          <w:sz w:val="28"/>
          <w:szCs w:val="28"/>
          <w:lang w:eastAsia="ru-RU"/>
        </w:rPr>
        <w:t>.</w:t>
      </w:r>
    </w:p>
    <w:p w:rsidR="005F6F59" w:rsidRPr="005F6F59" w:rsidRDefault="005F6F59" w:rsidP="005F6F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F59">
        <w:rPr>
          <w:rFonts w:ascii="Times New Roman" w:hAnsi="Times New Roman"/>
          <w:sz w:val="28"/>
          <w:szCs w:val="28"/>
          <w:lang w:eastAsia="ru-RU"/>
        </w:rPr>
        <w:t>Указывается, что государственный контроль и надзор ос</w:t>
      </w:r>
      <w:r>
        <w:rPr>
          <w:rFonts w:ascii="Times New Roman" w:hAnsi="Times New Roman"/>
          <w:sz w:val="28"/>
          <w:szCs w:val="28"/>
          <w:lang w:eastAsia="ru-RU"/>
        </w:rPr>
        <w:t xml:space="preserve">уществляется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Роскомнадзором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его</w:t>
      </w:r>
      <w:r w:rsidRPr="005F6F59">
        <w:rPr>
          <w:rFonts w:ascii="Times New Roman" w:hAnsi="Times New Roman"/>
          <w:sz w:val="28"/>
          <w:szCs w:val="28"/>
          <w:lang w:eastAsia="ru-RU"/>
        </w:rPr>
        <w:t xml:space="preserve"> территориальными органами и включает в себя организацию и проведение плановых и внеплановых проверок; принятие мер по пресечению и (или) устранению последствий выявленных нарушений; проведение мероприятий по контролю без взаимодействия с операторами; проведение мероприятий по профилактике нарушений.</w:t>
      </w:r>
    </w:p>
    <w:p w:rsidR="005F6F59" w:rsidRPr="005F6F59" w:rsidRDefault="005F6F59" w:rsidP="005F6F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Правилами</w:t>
      </w:r>
      <w:r w:rsidRPr="005F6F59">
        <w:rPr>
          <w:rFonts w:ascii="Times New Roman" w:hAnsi="Times New Roman"/>
          <w:sz w:val="28"/>
          <w:szCs w:val="28"/>
          <w:lang w:eastAsia="ru-RU"/>
        </w:rPr>
        <w:t xml:space="preserve"> устанавливается, в частности:</w:t>
      </w:r>
    </w:p>
    <w:p w:rsidR="005F6F59" w:rsidRPr="005F6F59" w:rsidRDefault="005F6F59" w:rsidP="005F6F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F59">
        <w:rPr>
          <w:rFonts w:ascii="Times New Roman" w:hAnsi="Times New Roman"/>
          <w:sz w:val="28"/>
          <w:szCs w:val="28"/>
          <w:lang w:eastAsia="ru-RU"/>
        </w:rPr>
        <w:t>порядок проведения плановых</w:t>
      </w:r>
      <w:r w:rsidR="00876368">
        <w:rPr>
          <w:rFonts w:ascii="Times New Roman" w:hAnsi="Times New Roman"/>
          <w:sz w:val="28"/>
          <w:szCs w:val="28"/>
          <w:lang w:eastAsia="ru-RU"/>
        </w:rPr>
        <w:t xml:space="preserve"> (проводятся раз в 3 года)</w:t>
      </w:r>
      <w:r w:rsidRPr="005F6F59">
        <w:rPr>
          <w:rFonts w:ascii="Times New Roman" w:hAnsi="Times New Roman"/>
          <w:sz w:val="28"/>
          <w:szCs w:val="28"/>
          <w:lang w:eastAsia="ru-RU"/>
        </w:rPr>
        <w:t xml:space="preserve"> и внеплановых проверок;</w:t>
      </w:r>
    </w:p>
    <w:p w:rsidR="005F6F59" w:rsidRPr="005F6F59" w:rsidRDefault="005F6F59" w:rsidP="005F6F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F59">
        <w:rPr>
          <w:rFonts w:ascii="Times New Roman" w:hAnsi="Times New Roman"/>
          <w:sz w:val="28"/>
          <w:szCs w:val="28"/>
          <w:lang w:eastAsia="ru-RU"/>
        </w:rPr>
        <w:t>права и обязанности должностных лиц при осуществлении государственного контроля;</w:t>
      </w:r>
    </w:p>
    <w:p w:rsidR="005F6F59" w:rsidRPr="005F6F59" w:rsidRDefault="005F6F59" w:rsidP="005F6F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F59">
        <w:rPr>
          <w:rFonts w:ascii="Times New Roman" w:hAnsi="Times New Roman"/>
          <w:sz w:val="28"/>
          <w:szCs w:val="28"/>
          <w:lang w:eastAsia="ru-RU"/>
        </w:rPr>
        <w:t>особенности проведения документарных проверок;</w:t>
      </w:r>
    </w:p>
    <w:p w:rsidR="005F6F59" w:rsidRPr="005F6F59" w:rsidRDefault="005F6F59" w:rsidP="005F6F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F59">
        <w:rPr>
          <w:rFonts w:ascii="Times New Roman" w:hAnsi="Times New Roman"/>
          <w:sz w:val="28"/>
          <w:szCs w:val="28"/>
          <w:lang w:eastAsia="ru-RU"/>
        </w:rPr>
        <w:t>правила проведения выездных проверок;</w:t>
      </w:r>
    </w:p>
    <w:p w:rsidR="005F6F59" w:rsidRPr="005F6F59" w:rsidRDefault="005F6F59" w:rsidP="005F6F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F59">
        <w:rPr>
          <w:rFonts w:ascii="Times New Roman" w:hAnsi="Times New Roman"/>
          <w:sz w:val="28"/>
          <w:szCs w:val="28"/>
          <w:lang w:eastAsia="ru-RU"/>
        </w:rPr>
        <w:t>порядок оформления результатов проверок;</w:t>
      </w:r>
    </w:p>
    <w:p w:rsidR="005F6F59" w:rsidRPr="005F6F59" w:rsidRDefault="005F6F59" w:rsidP="005F6F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F59">
        <w:rPr>
          <w:rFonts w:ascii="Times New Roman" w:hAnsi="Times New Roman"/>
          <w:sz w:val="28"/>
          <w:szCs w:val="28"/>
          <w:lang w:eastAsia="ru-RU"/>
        </w:rPr>
        <w:t>перечень мер, принимаемых в отношении фактов нарушения требований;</w:t>
      </w:r>
    </w:p>
    <w:p w:rsidR="005F6F59" w:rsidRPr="005F6F59" w:rsidRDefault="005F6F59" w:rsidP="005F6F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F59">
        <w:rPr>
          <w:rFonts w:ascii="Times New Roman" w:hAnsi="Times New Roman"/>
          <w:sz w:val="28"/>
          <w:szCs w:val="28"/>
          <w:lang w:eastAsia="ru-RU"/>
        </w:rPr>
        <w:t>порядок организации и проведения мероприятий по контролю без взаимодействия с операторами;</w:t>
      </w:r>
    </w:p>
    <w:p w:rsidR="005F6F59" w:rsidRPr="005F6F59" w:rsidRDefault="005F6F59" w:rsidP="005F6F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F59">
        <w:rPr>
          <w:rFonts w:ascii="Times New Roman" w:hAnsi="Times New Roman"/>
          <w:sz w:val="28"/>
          <w:szCs w:val="28"/>
          <w:lang w:eastAsia="ru-RU"/>
        </w:rPr>
        <w:t>порядок организации и проведения мероприятий по профилактике нарушений требований;</w:t>
      </w:r>
    </w:p>
    <w:p w:rsidR="0092593A" w:rsidRDefault="005F6F59" w:rsidP="005F6F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F59">
        <w:rPr>
          <w:rFonts w:ascii="Times New Roman" w:hAnsi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(бездействия) должностных лиц в ходе проведения проверок.</w:t>
      </w:r>
    </w:p>
    <w:p w:rsidR="000E4AA5" w:rsidRDefault="00306DB1" w:rsidP="00B742F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0E4AA5" w:rsidRDefault="000E4AA5" w:rsidP="00A33126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A33126" w:rsidRDefault="0013653E" w:rsidP="0013653E">
      <w:pPr>
        <w:tabs>
          <w:tab w:val="left" w:pos="2311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EB359B">
        <w:rPr>
          <w:rFonts w:ascii="Times New Roman" w:hAnsi="Times New Roman"/>
          <w:b/>
          <w:sz w:val="28"/>
          <w:szCs w:val="28"/>
        </w:rPr>
        <w:t xml:space="preserve">  </w:t>
      </w:r>
      <w:r w:rsidRPr="009F3F9D">
        <w:rPr>
          <w:rFonts w:ascii="Times New Roman" w:hAnsi="Times New Roman"/>
          <w:b/>
          <w:sz w:val="28"/>
          <w:szCs w:val="28"/>
        </w:rPr>
        <w:t>ВОПРОСЫ ГОСУДАРСТВЕННОЙ ГРАЖДАНСКОЙ СЛУЖБЫ</w:t>
      </w:r>
    </w:p>
    <w:p w:rsidR="00683E47" w:rsidRDefault="00683E47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E2027" w:rsidRPr="003E2027" w:rsidRDefault="003E2027" w:rsidP="003E2027">
      <w:pPr>
        <w:pStyle w:val="aa"/>
        <w:numPr>
          <w:ilvl w:val="0"/>
          <w:numId w:val="3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E20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3E20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21 февраля 2019 г. № 68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E20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профессиональном развитии государственных граждански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х служащих Российской Федерации»</w:t>
      </w:r>
    </w:p>
    <w:p w:rsidR="003E2027" w:rsidRPr="003E2027" w:rsidRDefault="003E2027" w:rsidP="003E2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E2027" w:rsidRPr="003E2027" w:rsidRDefault="003E2027" w:rsidP="003E2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027">
        <w:rPr>
          <w:rFonts w:ascii="Times New Roman" w:hAnsi="Times New Roman"/>
          <w:sz w:val="28"/>
          <w:szCs w:val="28"/>
          <w:lang w:eastAsia="ru-RU"/>
        </w:rPr>
        <w:t>Глава государства урегулировал вопросы профессионального развития федеральных и регион</w:t>
      </w:r>
      <w:r w:rsidR="0079382B">
        <w:rPr>
          <w:rFonts w:ascii="Times New Roman" w:hAnsi="Times New Roman"/>
          <w:sz w:val="28"/>
          <w:szCs w:val="28"/>
          <w:lang w:eastAsia="ru-RU"/>
        </w:rPr>
        <w:t>альных гражданских служащих. Такое развитие</w:t>
      </w:r>
      <w:r w:rsidRPr="003E2027">
        <w:rPr>
          <w:rFonts w:ascii="Times New Roman" w:hAnsi="Times New Roman"/>
          <w:sz w:val="28"/>
          <w:szCs w:val="28"/>
          <w:lang w:eastAsia="ru-RU"/>
        </w:rPr>
        <w:t xml:space="preserve"> включает в себя:</w:t>
      </w:r>
    </w:p>
    <w:p w:rsidR="003E2027" w:rsidRPr="003E2027" w:rsidRDefault="003E2027" w:rsidP="003E2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027">
        <w:rPr>
          <w:rFonts w:ascii="Times New Roman" w:hAnsi="Times New Roman"/>
          <w:sz w:val="28"/>
          <w:szCs w:val="28"/>
          <w:lang w:eastAsia="ru-RU"/>
        </w:rPr>
        <w:t>- дополнительное профобразование;</w:t>
      </w:r>
    </w:p>
    <w:p w:rsidR="003E2027" w:rsidRPr="003E2027" w:rsidRDefault="003E2027" w:rsidP="003E2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027">
        <w:rPr>
          <w:rFonts w:ascii="Times New Roman" w:hAnsi="Times New Roman"/>
          <w:sz w:val="28"/>
          <w:szCs w:val="28"/>
          <w:lang w:eastAsia="ru-RU"/>
        </w:rPr>
        <w:t>- семинары, тренинги, мастер-классы и иные мероприятия, направленные преимущественно на ускоренное приобретение госслужащими новых знаний и умений;</w:t>
      </w:r>
    </w:p>
    <w:p w:rsidR="003E2027" w:rsidRPr="003E2027" w:rsidRDefault="003E2027" w:rsidP="003E2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027">
        <w:rPr>
          <w:rFonts w:ascii="Times New Roman" w:hAnsi="Times New Roman"/>
          <w:sz w:val="28"/>
          <w:szCs w:val="28"/>
          <w:lang w:eastAsia="ru-RU"/>
        </w:rPr>
        <w:lastRenderedPageBreak/>
        <w:t>- конференции, круглые столы, служебные стажировки и иные мероприятия, направленные на изучение передового опыта, технологий гос</w:t>
      </w:r>
      <w:r w:rsidR="007B1F66">
        <w:rPr>
          <w:rFonts w:ascii="Times New Roman" w:hAnsi="Times New Roman"/>
          <w:sz w:val="28"/>
          <w:szCs w:val="28"/>
          <w:lang w:eastAsia="ru-RU"/>
        </w:rPr>
        <w:t xml:space="preserve">ударственного </w:t>
      </w:r>
      <w:r w:rsidRPr="003E2027">
        <w:rPr>
          <w:rFonts w:ascii="Times New Roman" w:hAnsi="Times New Roman"/>
          <w:sz w:val="28"/>
          <w:szCs w:val="28"/>
          <w:lang w:eastAsia="ru-RU"/>
        </w:rPr>
        <w:t>управления, обмен опытом;</w:t>
      </w:r>
    </w:p>
    <w:p w:rsidR="003E2027" w:rsidRPr="003E2027" w:rsidRDefault="003E2027" w:rsidP="003E2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027">
        <w:rPr>
          <w:rFonts w:ascii="Times New Roman" w:hAnsi="Times New Roman"/>
          <w:sz w:val="28"/>
          <w:szCs w:val="28"/>
          <w:lang w:eastAsia="ru-RU"/>
        </w:rPr>
        <w:t>- самостоятельное изучение образовательных материалов;</w:t>
      </w:r>
    </w:p>
    <w:p w:rsidR="003E2027" w:rsidRPr="003E2027" w:rsidRDefault="003E2027" w:rsidP="003E2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027">
        <w:rPr>
          <w:rFonts w:ascii="Times New Roman" w:hAnsi="Times New Roman"/>
          <w:sz w:val="28"/>
          <w:szCs w:val="28"/>
          <w:lang w:eastAsia="ru-RU"/>
        </w:rPr>
        <w:t>- дистанционные образовательные курсы.</w:t>
      </w:r>
    </w:p>
    <w:p w:rsidR="003E2027" w:rsidRPr="003E2027" w:rsidRDefault="003E2027" w:rsidP="003E2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027">
        <w:rPr>
          <w:rFonts w:ascii="Times New Roman" w:hAnsi="Times New Roman"/>
          <w:sz w:val="28"/>
          <w:szCs w:val="28"/>
          <w:lang w:eastAsia="ru-RU"/>
        </w:rPr>
        <w:t>Срок обучения по программе повышения квалификации госслужащих составляет не менее 16 часов, по программе профессиональной переподготовки - не менее 500 часов.</w:t>
      </w:r>
    </w:p>
    <w:p w:rsidR="003E2027" w:rsidRPr="003E2027" w:rsidRDefault="003E2027" w:rsidP="003E2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E2027">
        <w:rPr>
          <w:rFonts w:ascii="Times New Roman" w:hAnsi="Times New Roman"/>
          <w:sz w:val="28"/>
          <w:szCs w:val="28"/>
          <w:lang w:eastAsia="ru-RU"/>
        </w:rPr>
        <w:t xml:space="preserve">Предусмотрено создание единого специализированного </w:t>
      </w:r>
      <w:proofErr w:type="spellStart"/>
      <w:r w:rsidRPr="003E2027">
        <w:rPr>
          <w:rFonts w:ascii="Times New Roman" w:hAnsi="Times New Roman"/>
          <w:sz w:val="28"/>
          <w:szCs w:val="28"/>
          <w:lang w:eastAsia="ru-RU"/>
        </w:rPr>
        <w:t>информресурса</w:t>
      </w:r>
      <w:proofErr w:type="spellEnd"/>
      <w:r w:rsidRPr="003E2027">
        <w:rPr>
          <w:rFonts w:ascii="Times New Roman" w:hAnsi="Times New Roman"/>
          <w:sz w:val="28"/>
          <w:szCs w:val="28"/>
          <w:lang w:eastAsia="ru-RU"/>
        </w:rPr>
        <w:t>, предназначенного для профессионального развития госслужащих.</w:t>
      </w:r>
      <w:proofErr w:type="gramEnd"/>
    </w:p>
    <w:p w:rsidR="003E2027" w:rsidRPr="003E2027" w:rsidRDefault="003E2027" w:rsidP="003E2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027">
        <w:rPr>
          <w:rFonts w:ascii="Times New Roman" w:hAnsi="Times New Roman"/>
          <w:sz w:val="28"/>
          <w:szCs w:val="28"/>
          <w:lang w:eastAsia="ru-RU"/>
        </w:rPr>
        <w:t>Прежний указ о дополнительном профобразовании госслужащих утратил силу.</w:t>
      </w:r>
    </w:p>
    <w:p w:rsidR="003E2027" w:rsidRPr="003E2027" w:rsidRDefault="00B91A3B" w:rsidP="003E2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 вступил</w:t>
      </w:r>
      <w:r w:rsidR="003E2027">
        <w:rPr>
          <w:rFonts w:ascii="Times New Roman" w:hAnsi="Times New Roman"/>
          <w:sz w:val="28"/>
          <w:szCs w:val="28"/>
          <w:lang w:eastAsia="ru-RU"/>
        </w:rPr>
        <w:t xml:space="preserve"> в силу с 21 февраля 2019 г.</w:t>
      </w:r>
    </w:p>
    <w:p w:rsidR="003E2027" w:rsidRPr="003E2027" w:rsidRDefault="003E2027" w:rsidP="003E2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83E47" w:rsidRDefault="00683E47" w:rsidP="003E2027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B27ADA" w:rsidRPr="00B27ADA" w:rsidRDefault="00B27ADA" w:rsidP="00B27ADA">
      <w:pPr>
        <w:pStyle w:val="aa"/>
        <w:numPr>
          <w:ilvl w:val="0"/>
          <w:numId w:val="3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27AD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27AD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8 февраля 2019 г. № 47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B27AD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Президента Российской Федерации по вопросам федеральной государственной гражданской слу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жбы»</w:t>
      </w:r>
    </w:p>
    <w:p w:rsidR="00B27ADA" w:rsidRPr="00B27ADA" w:rsidRDefault="00B27ADA" w:rsidP="00B27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27ADA" w:rsidRPr="00B27ADA" w:rsidRDefault="00B27ADA" w:rsidP="00B27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ADA">
        <w:rPr>
          <w:rFonts w:ascii="Times New Roman" w:hAnsi="Times New Roman"/>
          <w:sz w:val="28"/>
          <w:szCs w:val="28"/>
          <w:lang w:eastAsia="ru-RU"/>
        </w:rPr>
        <w:t>Президент</w:t>
      </w:r>
      <w:r w:rsidR="002250CB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Pr="00B27ADA">
        <w:rPr>
          <w:rFonts w:ascii="Times New Roman" w:hAnsi="Times New Roman"/>
          <w:sz w:val="28"/>
          <w:szCs w:val="28"/>
          <w:lang w:eastAsia="ru-RU"/>
        </w:rPr>
        <w:t xml:space="preserve"> утвердил перечень должностей в </w:t>
      </w:r>
      <w:proofErr w:type="spellStart"/>
      <w:r w:rsidRPr="00B27ADA">
        <w:rPr>
          <w:rFonts w:ascii="Times New Roman" w:hAnsi="Times New Roman"/>
          <w:sz w:val="28"/>
          <w:szCs w:val="28"/>
          <w:lang w:eastAsia="ru-RU"/>
        </w:rPr>
        <w:t>Росгвардии</w:t>
      </w:r>
      <w:proofErr w:type="spellEnd"/>
      <w:r w:rsidRPr="00B27ADA">
        <w:rPr>
          <w:rFonts w:ascii="Times New Roman" w:hAnsi="Times New Roman"/>
          <w:sz w:val="28"/>
          <w:szCs w:val="28"/>
          <w:lang w:eastAsia="ru-RU"/>
        </w:rPr>
        <w:t>. Они делятся на 4 категории:</w:t>
      </w:r>
    </w:p>
    <w:p w:rsidR="00B27ADA" w:rsidRPr="00B27ADA" w:rsidRDefault="00B27ADA" w:rsidP="00B27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ADA">
        <w:rPr>
          <w:rFonts w:ascii="Times New Roman" w:hAnsi="Times New Roman"/>
          <w:sz w:val="28"/>
          <w:szCs w:val="28"/>
          <w:lang w:eastAsia="ru-RU"/>
        </w:rPr>
        <w:t>- руководители;</w:t>
      </w:r>
    </w:p>
    <w:p w:rsidR="00B27ADA" w:rsidRPr="00B27ADA" w:rsidRDefault="00B27ADA" w:rsidP="00B27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ADA">
        <w:rPr>
          <w:rFonts w:ascii="Times New Roman" w:hAnsi="Times New Roman"/>
          <w:sz w:val="28"/>
          <w:szCs w:val="28"/>
          <w:lang w:eastAsia="ru-RU"/>
        </w:rPr>
        <w:t>- помощники (советники);</w:t>
      </w:r>
    </w:p>
    <w:p w:rsidR="00B27ADA" w:rsidRPr="00B27ADA" w:rsidRDefault="00B27ADA" w:rsidP="00B27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ADA">
        <w:rPr>
          <w:rFonts w:ascii="Times New Roman" w:hAnsi="Times New Roman"/>
          <w:sz w:val="28"/>
          <w:szCs w:val="28"/>
          <w:lang w:eastAsia="ru-RU"/>
        </w:rPr>
        <w:t>- специалисты;</w:t>
      </w:r>
    </w:p>
    <w:p w:rsidR="00B27ADA" w:rsidRPr="00B27ADA" w:rsidRDefault="00B27ADA" w:rsidP="00B27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ADA">
        <w:rPr>
          <w:rFonts w:ascii="Times New Roman" w:hAnsi="Times New Roman"/>
          <w:sz w:val="28"/>
          <w:szCs w:val="28"/>
          <w:lang w:eastAsia="ru-RU"/>
        </w:rPr>
        <w:t>- обеспечивающие специалисты.</w:t>
      </w:r>
    </w:p>
    <w:p w:rsidR="00B27ADA" w:rsidRPr="00B27ADA" w:rsidRDefault="00B27ADA" w:rsidP="00B27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ADA">
        <w:rPr>
          <w:rFonts w:ascii="Times New Roman" w:hAnsi="Times New Roman"/>
          <w:sz w:val="28"/>
          <w:szCs w:val="28"/>
          <w:lang w:eastAsia="ru-RU"/>
        </w:rPr>
        <w:t>В рамках категорий должности разбиты по группам (высшая, главная, ведущая, старшая и младшая).</w:t>
      </w:r>
    </w:p>
    <w:p w:rsidR="00683E47" w:rsidRPr="00B27ADA" w:rsidRDefault="00683E47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27ADA" w:rsidRPr="00B27ADA" w:rsidRDefault="00B27ADA" w:rsidP="00B27ADA">
      <w:pPr>
        <w:pStyle w:val="aa"/>
        <w:numPr>
          <w:ilvl w:val="0"/>
          <w:numId w:val="3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27AD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та России от 8 февраля 2019 г. № 46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B27AD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Положение о Комиссии при Президенте Российской Федерации по вопросам государственной службы и резерва управленческих кадров, утвержденное Указом Президента Российской 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ации от 9 февраля 2013 г. № 126»</w:t>
      </w:r>
    </w:p>
    <w:p w:rsidR="00B27ADA" w:rsidRPr="00B27ADA" w:rsidRDefault="00B27ADA" w:rsidP="00B27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27ADA" w:rsidRPr="00B27ADA" w:rsidRDefault="00B27ADA" w:rsidP="00B27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ADA">
        <w:rPr>
          <w:rFonts w:ascii="Times New Roman" w:hAnsi="Times New Roman"/>
          <w:sz w:val="28"/>
          <w:szCs w:val="28"/>
          <w:lang w:eastAsia="ru-RU"/>
        </w:rPr>
        <w:t>Председатель Комиссии при Президенте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B27ADA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B27ADA">
        <w:rPr>
          <w:rFonts w:ascii="Times New Roman" w:hAnsi="Times New Roman"/>
          <w:sz w:val="28"/>
          <w:szCs w:val="28"/>
          <w:lang w:eastAsia="ru-RU"/>
        </w:rPr>
        <w:t xml:space="preserve"> по вопросам госслужбы и резерва управленческих кадров наделен дополнительными полномочиями. Он будет утверждать положения о рабочих и экспертных группах комиссии, а также их руководителей.</w:t>
      </w:r>
    </w:p>
    <w:p w:rsidR="00B27ADA" w:rsidRPr="00B27ADA" w:rsidRDefault="00B27ADA" w:rsidP="00B27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ADA">
        <w:rPr>
          <w:rFonts w:ascii="Times New Roman" w:hAnsi="Times New Roman"/>
          <w:sz w:val="28"/>
          <w:szCs w:val="28"/>
          <w:lang w:eastAsia="ru-RU"/>
        </w:rPr>
        <w:t>Указ вступ</w:t>
      </w:r>
      <w:r w:rsidR="00D32FE7">
        <w:rPr>
          <w:rFonts w:ascii="Times New Roman" w:hAnsi="Times New Roman"/>
          <w:sz w:val="28"/>
          <w:szCs w:val="28"/>
          <w:lang w:eastAsia="ru-RU"/>
        </w:rPr>
        <w:t>ил</w:t>
      </w:r>
      <w:r>
        <w:rPr>
          <w:rFonts w:ascii="Times New Roman" w:hAnsi="Times New Roman"/>
          <w:sz w:val="28"/>
          <w:szCs w:val="28"/>
          <w:lang w:eastAsia="ru-RU"/>
        </w:rPr>
        <w:t xml:space="preserve"> в силу с 8 февраля 2019</w:t>
      </w:r>
      <w:r w:rsidR="00B879BC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B27ADA">
        <w:rPr>
          <w:rFonts w:ascii="Times New Roman" w:hAnsi="Times New Roman"/>
          <w:sz w:val="28"/>
          <w:szCs w:val="28"/>
          <w:lang w:eastAsia="ru-RU"/>
        </w:rPr>
        <w:t>.</w:t>
      </w:r>
    </w:p>
    <w:p w:rsidR="003F232A" w:rsidRDefault="003F232A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83E47" w:rsidRDefault="00683E47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F630A" w:rsidRDefault="00AF630A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F630A" w:rsidRDefault="00AF630A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F630A" w:rsidRDefault="00AF630A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7626" w:rsidRDefault="000914EF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4EF">
        <w:rPr>
          <w:rFonts w:ascii="Times New Roman" w:hAnsi="Times New Roman"/>
          <w:b/>
          <w:sz w:val="28"/>
          <w:szCs w:val="28"/>
        </w:rPr>
        <w:t>НОРМАТИВНЫЕ ПРАВОВЫЕ АКТЫ, РЕГУЛИРУЮЩИЕ ОСОБЕННОСТИ ПРАВОВОГО РЕЖИМА В РЕСПУБЛИКЕ КРЫМ И Г. СЕВАСТОПОЛЕ</w:t>
      </w:r>
    </w:p>
    <w:p w:rsidR="00451825" w:rsidRDefault="00451825" w:rsidP="00533C70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533C70" w:rsidRPr="00533C70" w:rsidRDefault="00533C70" w:rsidP="00533C70">
      <w:pPr>
        <w:pStyle w:val="aa"/>
        <w:numPr>
          <w:ilvl w:val="0"/>
          <w:numId w:val="2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33C7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6 февраля 2019 г. № 2-ФЗ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33C7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21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33C7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</w:t>
      </w:r>
      <w:proofErr w:type="spellStart"/>
      <w:r w:rsidRPr="00533C7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аквакультуре</w:t>
      </w:r>
      <w:proofErr w:type="spellEnd"/>
      <w:r w:rsidRPr="00533C7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(рыбоводстве) и о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533C70" w:rsidRPr="00533C70" w:rsidRDefault="00533C70" w:rsidP="00533C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70">
        <w:rPr>
          <w:rFonts w:ascii="Times New Roman" w:hAnsi="Times New Roman"/>
          <w:sz w:val="28"/>
          <w:szCs w:val="28"/>
          <w:lang w:eastAsia="ru-RU"/>
        </w:rPr>
        <w:t xml:space="preserve">Скорректирован Закон об </w:t>
      </w:r>
      <w:proofErr w:type="spellStart"/>
      <w:r w:rsidRPr="00533C70">
        <w:rPr>
          <w:rFonts w:ascii="Times New Roman" w:hAnsi="Times New Roman"/>
          <w:sz w:val="28"/>
          <w:szCs w:val="28"/>
          <w:lang w:eastAsia="ru-RU"/>
        </w:rPr>
        <w:t>аквакультуре</w:t>
      </w:r>
      <w:proofErr w:type="spellEnd"/>
      <w:r w:rsidRPr="00533C70">
        <w:rPr>
          <w:rFonts w:ascii="Times New Roman" w:hAnsi="Times New Roman"/>
          <w:sz w:val="28"/>
          <w:szCs w:val="28"/>
          <w:lang w:eastAsia="ru-RU"/>
        </w:rPr>
        <w:t xml:space="preserve"> (рыбоводстве). По</w:t>
      </w:r>
      <w:r w:rsidR="004A4711">
        <w:rPr>
          <w:rFonts w:ascii="Times New Roman" w:hAnsi="Times New Roman"/>
          <w:sz w:val="28"/>
          <w:szCs w:val="28"/>
          <w:lang w:eastAsia="ru-RU"/>
        </w:rPr>
        <w:t>правки касаются организаций и индивидуальных предпринимателей</w:t>
      </w:r>
      <w:r w:rsidRPr="00533C70">
        <w:rPr>
          <w:rFonts w:ascii="Times New Roman" w:hAnsi="Times New Roman"/>
          <w:sz w:val="28"/>
          <w:szCs w:val="28"/>
          <w:lang w:eastAsia="ru-RU"/>
        </w:rPr>
        <w:t>, которые разводят и (или) содержат, выращивают водные организмы в поверхностных водных объектах или их частях, которые расположены на территории Крыма и Севастополя или прилегают к их территориям.</w:t>
      </w:r>
    </w:p>
    <w:p w:rsidR="00533C70" w:rsidRPr="00533C70" w:rsidRDefault="00533C70" w:rsidP="00533C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70">
        <w:rPr>
          <w:rFonts w:ascii="Times New Roman" w:hAnsi="Times New Roman"/>
          <w:sz w:val="28"/>
          <w:szCs w:val="28"/>
          <w:lang w:eastAsia="ru-RU"/>
        </w:rPr>
        <w:t>Если такая деятельность ведется в соответствии с документами, выданными до присоединения Крыма, то до 1 января 2021 г. договор пользования рыбоводным участком на оставшуюся часть срока можно будет заключить без торгов (конкурсов, аукционов).</w:t>
      </w:r>
    </w:p>
    <w:p w:rsidR="00533C70" w:rsidRPr="00533C70" w:rsidRDefault="00533C70" w:rsidP="00533C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70">
        <w:rPr>
          <w:rFonts w:ascii="Times New Roman" w:hAnsi="Times New Roman"/>
          <w:sz w:val="28"/>
          <w:szCs w:val="28"/>
          <w:lang w:eastAsia="ru-RU"/>
        </w:rPr>
        <w:t>Поправки всту</w:t>
      </w:r>
      <w:r w:rsidR="00D67CC4">
        <w:rPr>
          <w:rFonts w:ascii="Times New Roman" w:hAnsi="Times New Roman"/>
          <w:sz w:val="28"/>
          <w:szCs w:val="28"/>
          <w:lang w:eastAsia="ru-RU"/>
        </w:rPr>
        <w:t>пили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силу с 6 февраля 2019 г</w:t>
      </w:r>
      <w:r w:rsidRPr="00533C70">
        <w:rPr>
          <w:rFonts w:ascii="Times New Roman" w:hAnsi="Times New Roman"/>
          <w:sz w:val="28"/>
          <w:szCs w:val="28"/>
          <w:lang w:eastAsia="ru-RU"/>
        </w:rPr>
        <w:t>.</w:t>
      </w:r>
    </w:p>
    <w:p w:rsidR="00533C70" w:rsidRDefault="00533C70" w:rsidP="00533C70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F90FAE" w:rsidRPr="00F90FAE" w:rsidRDefault="00F90FAE" w:rsidP="00F90FAE">
      <w:pPr>
        <w:pStyle w:val="aa"/>
        <w:numPr>
          <w:ilvl w:val="0"/>
          <w:numId w:val="4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Правительства </w:t>
      </w:r>
      <w:r w:rsidRPr="00F90FA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21 февраля 2019 г. № 176 «</w:t>
      </w:r>
      <w:r w:rsidRPr="00F90FA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 Министерстве экономического развития Российской Федерации и признании утратившими силу отдельных решений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F90FAE" w:rsidRPr="00F90FAE" w:rsidRDefault="00F90FAE" w:rsidP="00F90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F90FAE">
        <w:rPr>
          <w:rFonts w:ascii="Times New Roman" w:hAnsi="Times New Roman"/>
          <w:sz w:val="28"/>
          <w:szCs w:val="28"/>
          <w:lang w:eastAsia="ru-RU"/>
        </w:rPr>
        <w:t>связи с изменением законодательства уточнены полномочия Минэкономразвития России по вопросам функционирования в Крыму свободной экономической зоны</w:t>
      </w:r>
      <w:r>
        <w:rPr>
          <w:rFonts w:ascii="Times New Roman" w:hAnsi="Times New Roman"/>
          <w:sz w:val="28"/>
          <w:szCs w:val="28"/>
          <w:lang w:eastAsia="ru-RU"/>
        </w:rPr>
        <w:t xml:space="preserve"> (СЭЗ)</w:t>
      </w:r>
      <w:r w:rsidRPr="00F90FAE">
        <w:rPr>
          <w:rFonts w:ascii="Times New Roman" w:hAnsi="Times New Roman"/>
          <w:sz w:val="28"/>
          <w:szCs w:val="28"/>
          <w:lang w:eastAsia="ru-RU"/>
        </w:rPr>
        <w:t>.</w:t>
      </w:r>
    </w:p>
    <w:p w:rsidR="00F90FAE" w:rsidRPr="00F90FAE" w:rsidRDefault="00F90FAE" w:rsidP="00F90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AE">
        <w:rPr>
          <w:rFonts w:ascii="Times New Roman" w:hAnsi="Times New Roman"/>
          <w:sz w:val="28"/>
          <w:szCs w:val="28"/>
          <w:lang w:eastAsia="ru-RU"/>
        </w:rPr>
        <w:t>Исключены полномочия по:</w:t>
      </w:r>
    </w:p>
    <w:p w:rsidR="00F90FAE" w:rsidRPr="00F90FAE" w:rsidRDefault="00F90FAE" w:rsidP="00F90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AE">
        <w:rPr>
          <w:rFonts w:ascii="Times New Roman" w:hAnsi="Times New Roman"/>
          <w:sz w:val="28"/>
          <w:szCs w:val="28"/>
          <w:lang w:eastAsia="ru-RU"/>
        </w:rPr>
        <w:t>- выдаче выписки из единого реестра участников СЭЗ;</w:t>
      </w:r>
    </w:p>
    <w:p w:rsidR="00F90FAE" w:rsidRPr="00F90FAE" w:rsidRDefault="00F90FAE" w:rsidP="00F90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AE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F90FAE">
        <w:rPr>
          <w:rFonts w:ascii="Times New Roman" w:hAnsi="Times New Roman"/>
          <w:sz w:val="28"/>
          <w:szCs w:val="28"/>
          <w:lang w:eastAsia="ru-RU"/>
        </w:rPr>
        <w:t>контролю за</w:t>
      </w:r>
      <w:proofErr w:type="gramEnd"/>
      <w:r w:rsidRPr="00F90FAE">
        <w:rPr>
          <w:rFonts w:ascii="Times New Roman" w:hAnsi="Times New Roman"/>
          <w:sz w:val="28"/>
          <w:szCs w:val="28"/>
          <w:lang w:eastAsia="ru-RU"/>
        </w:rPr>
        <w:t xml:space="preserve"> выполнением участниками СЭЗ условий договоров об условиях деятельности в СЭЗ;</w:t>
      </w:r>
    </w:p>
    <w:p w:rsidR="00F90FAE" w:rsidRPr="00F90FAE" w:rsidRDefault="00F90FAE" w:rsidP="00F90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AE">
        <w:rPr>
          <w:rFonts w:ascii="Times New Roman" w:hAnsi="Times New Roman"/>
          <w:sz w:val="28"/>
          <w:szCs w:val="28"/>
          <w:lang w:eastAsia="ru-RU"/>
        </w:rPr>
        <w:t>- рассмотрению жалоб на отказы органов управления СЭЗ в заключени</w:t>
      </w:r>
      <w:proofErr w:type="gramStart"/>
      <w:r w:rsidRPr="00F90FAE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Pr="00F90FAE">
        <w:rPr>
          <w:rFonts w:ascii="Times New Roman" w:hAnsi="Times New Roman"/>
          <w:sz w:val="28"/>
          <w:szCs w:val="28"/>
          <w:lang w:eastAsia="ru-RU"/>
        </w:rPr>
        <w:t xml:space="preserve"> договоров об условиях деятельности в СЭЗ.</w:t>
      </w:r>
    </w:p>
    <w:p w:rsidR="00F90FAE" w:rsidRPr="00F90FAE" w:rsidRDefault="00F90FAE" w:rsidP="00F90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AE">
        <w:rPr>
          <w:rFonts w:ascii="Times New Roman" w:hAnsi="Times New Roman"/>
          <w:sz w:val="28"/>
          <w:szCs w:val="28"/>
          <w:lang w:eastAsia="ru-RU"/>
        </w:rPr>
        <w:t>В то же время на Министерство возложены следующие функции:</w:t>
      </w:r>
    </w:p>
    <w:p w:rsidR="00F90FAE" w:rsidRPr="00F90FAE" w:rsidRDefault="00F90FAE" w:rsidP="00F90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AE">
        <w:rPr>
          <w:rFonts w:ascii="Times New Roman" w:hAnsi="Times New Roman"/>
          <w:sz w:val="28"/>
          <w:szCs w:val="28"/>
          <w:lang w:eastAsia="ru-RU"/>
        </w:rPr>
        <w:t>- определение критериев и методики оценки инвестиционной декларации на предмет эффективности реализации инвест</w:t>
      </w:r>
      <w:r w:rsidR="00593E05">
        <w:rPr>
          <w:rFonts w:ascii="Times New Roman" w:hAnsi="Times New Roman"/>
          <w:sz w:val="28"/>
          <w:szCs w:val="28"/>
          <w:lang w:eastAsia="ru-RU"/>
        </w:rPr>
        <w:t xml:space="preserve">иционного </w:t>
      </w:r>
      <w:r w:rsidRPr="00F90FAE">
        <w:rPr>
          <w:rFonts w:ascii="Times New Roman" w:hAnsi="Times New Roman"/>
          <w:sz w:val="28"/>
          <w:szCs w:val="28"/>
          <w:lang w:eastAsia="ru-RU"/>
        </w:rPr>
        <w:t>проекта в СЭЗ;</w:t>
      </w:r>
    </w:p>
    <w:p w:rsidR="00F90FAE" w:rsidRPr="00F90FAE" w:rsidRDefault="00F90FAE" w:rsidP="00F90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AE">
        <w:rPr>
          <w:rFonts w:ascii="Times New Roman" w:hAnsi="Times New Roman"/>
          <w:sz w:val="28"/>
          <w:szCs w:val="28"/>
          <w:lang w:eastAsia="ru-RU"/>
        </w:rPr>
        <w:t>- замена и выдача дубликатов свидетельств о включении в единый реестр участников СЭЗ;</w:t>
      </w:r>
    </w:p>
    <w:p w:rsidR="00F90FAE" w:rsidRPr="00F90FAE" w:rsidRDefault="00F90FAE" w:rsidP="00F90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AE">
        <w:rPr>
          <w:rFonts w:ascii="Times New Roman" w:hAnsi="Times New Roman"/>
          <w:sz w:val="28"/>
          <w:szCs w:val="28"/>
          <w:lang w:eastAsia="ru-RU"/>
        </w:rPr>
        <w:t>- направление в ФТС России и ФНС России выписки из единого реестра участников СЭЗ.</w:t>
      </w:r>
    </w:p>
    <w:p w:rsidR="00F90FAE" w:rsidRDefault="00F90FAE" w:rsidP="00F90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630A" w:rsidRDefault="00AF630A" w:rsidP="00F90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630A" w:rsidRDefault="00AF630A" w:rsidP="00F90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630A" w:rsidRPr="00F90FAE" w:rsidRDefault="00AF630A" w:rsidP="00F90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65CA" w:rsidRDefault="00D765CA" w:rsidP="00F90FAE">
      <w:pPr>
        <w:pStyle w:val="ConsPlusNormal"/>
        <w:tabs>
          <w:tab w:val="left" w:pos="1173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1CF2" w:rsidRDefault="00B9573C" w:rsidP="006F1AB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F25615" w:rsidRDefault="00F25615" w:rsidP="001F49A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1548" w:rsidRPr="006C1548" w:rsidRDefault="006C1548" w:rsidP="006C1548">
      <w:pPr>
        <w:pStyle w:val="aa"/>
        <w:numPr>
          <w:ilvl w:val="0"/>
          <w:numId w:val="3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C15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6C15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13 февраля 2019 г. № 141 «</w:t>
      </w:r>
      <w:r w:rsidRPr="006C15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6C1548" w:rsidRPr="006C1548" w:rsidRDefault="006C1548" w:rsidP="006C1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548">
        <w:rPr>
          <w:rFonts w:ascii="Times New Roman" w:hAnsi="Times New Roman"/>
          <w:sz w:val="28"/>
          <w:szCs w:val="28"/>
          <w:lang w:eastAsia="ru-RU"/>
        </w:rPr>
        <w:t>Установлены особенности взимания операторами электронных площадок платы при проведении совместных конкурса или аукциона.</w:t>
      </w:r>
    </w:p>
    <w:p w:rsidR="006C1548" w:rsidRPr="006C1548" w:rsidRDefault="006C1548" w:rsidP="006C1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548">
        <w:rPr>
          <w:rFonts w:ascii="Times New Roman" w:hAnsi="Times New Roman"/>
          <w:sz w:val="28"/>
          <w:szCs w:val="28"/>
          <w:lang w:eastAsia="ru-RU"/>
        </w:rPr>
        <w:t>Уточнены требования к договору специального счета и к банкам, в которых участники закупок открывают такие счета. Скорректированы требования к функционированию электронных площадок.</w:t>
      </w:r>
    </w:p>
    <w:p w:rsidR="006C1548" w:rsidRDefault="006C1548" w:rsidP="001F49A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A5AA6" w:rsidRPr="00795E14" w:rsidRDefault="000A5AA6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1403A" w:rsidRDefault="0088407F" w:rsidP="001639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56549"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E20286" w:rsidRDefault="00E20286" w:rsidP="006C1548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E20286" w:rsidRPr="00E20286" w:rsidRDefault="00E20286" w:rsidP="00E20286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2028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21 февраля 2019 г. № 12-ФЗ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2028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Федеральный закон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«Об исполнительном производстве»</w:t>
      </w:r>
    </w:p>
    <w:p w:rsidR="00E20286" w:rsidRPr="00E20286" w:rsidRDefault="00E20286" w:rsidP="00E20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20286">
        <w:rPr>
          <w:rFonts w:ascii="Times New Roman" w:hAnsi="Times New Roman"/>
          <w:sz w:val="28"/>
          <w:szCs w:val="28"/>
          <w:lang w:eastAsia="ru-RU"/>
        </w:rPr>
        <w:t>В рамках исполнительного производства долги не будут взыскивать в т. ч. за счет денег, которые выделены гражданам, пострадавшим в результате</w:t>
      </w:r>
      <w:r>
        <w:rPr>
          <w:rFonts w:ascii="Times New Roman" w:hAnsi="Times New Roman"/>
          <w:sz w:val="28"/>
          <w:szCs w:val="28"/>
          <w:lang w:eastAsia="ru-RU"/>
        </w:rPr>
        <w:t xml:space="preserve"> чрезвычайных ситуаций</w:t>
      </w:r>
      <w:r w:rsidRPr="00E2028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E20286">
        <w:rPr>
          <w:rFonts w:ascii="Times New Roman" w:hAnsi="Times New Roman"/>
          <w:sz w:val="28"/>
          <w:szCs w:val="28"/>
          <w:lang w:eastAsia="ru-RU"/>
        </w:rPr>
        <w:t>ЧС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E20286">
        <w:rPr>
          <w:rFonts w:ascii="Times New Roman" w:hAnsi="Times New Roman"/>
          <w:sz w:val="28"/>
          <w:szCs w:val="28"/>
          <w:lang w:eastAsia="ru-RU"/>
        </w:rPr>
        <w:t>, в качестве единовременной материальной и (или) финансовой помощи в связи с утратой имущества первой необходимости и (или) в качестве единовременного пособия членам семей граждан, погибших (умерших) в результате ЧС, и гражданам, здоровью которых в результате ЧС причинен</w:t>
      </w:r>
      <w:proofErr w:type="gramEnd"/>
      <w:r w:rsidRPr="00E20286">
        <w:rPr>
          <w:rFonts w:ascii="Times New Roman" w:hAnsi="Times New Roman"/>
          <w:sz w:val="28"/>
          <w:szCs w:val="28"/>
          <w:lang w:eastAsia="ru-RU"/>
        </w:rPr>
        <w:t xml:space="preserve"> вред различной степени тяжести.</w:t>
      </w:r>
    </w:p>
    <w:p w:rsidR="0085462E" w:rsidRDefault="00E20286" w:rsidP="0085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0286">
        <w:rPr>
          <w:rFonts w:ascii="Times New Roman" w:hAnsi="Times New Roman"/>
          <w:sz w:val="28"/>
          <w:szCs w:val="28"/>
          <w:lang w:eastAsia="ru-RU"/>
        </w:rPr>
        <w:t xml:space="preserve">При исполнении требований о взыскании денежных средств или наложении на них ареста банкам нужно учитывать перечень доходов, на которые нельзя обратить взыскание. Это же обязан делать судебный пристав-исполнитель при обращении взыскания на наличные денежные средства должника. При этом гражданину следует </w:t>
      </w:r>
      <w:proofErr w:type="gramStart"/>
      <w:r w:rsidRPr="00E20286">
        <w:rPr>
          <w:rFonts w:ascii="Times New Roman" w:hAnsi="Times New Roman"/>
          <w:sz w:val="28"/>
          <w:szCs w:val="28"/>
          <w:lang w:eastAsia="ru-RU"/>
        </w:rPr>
        <w:t>предоставлять документы</w:t>
      </w:r>
      <w:proofErr w:type="gramEnd"/>
      <w:r w:rsidRPr="00E20286">
        <w:rPr>
          <w:rFonts w:ascii="Times New Roman" w:hAnsi="Times New Roman"/>
          <w:sz w:val="28"/>
          <w:szCs w:val="28"/>
          <w:lang w:eastAsia="ru-RU"/>
        </w:rPr>
        <w:t xml:space="preserve"> об имеющихся наличных денежных средствах, на которые не может быть обращено взыскание.</w:t>
      </w:r>
    </w:p>
    <w:p w:rsidR="0085462E" w:rsidRPr="00E20286" w:rsidRDefault="0085462E" w:rsidP="0085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0286" w:rsidRPr="00E20286" w:rsidRDefault="00E20286" w:rsidP="00E20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0286">
        <w:rPr>
          <w:rFonts w:ascii="Times New Roman" w:hAnsi="Times New Roman"/>
          <w:sz w:val="28"/>
          <w:szCs w:val="28"/>
          <w:lang w:eastAsia="ru-RU"/>
        </w:rPr>
        <w:t>Работодатель, выплачивающий гражданину зарплату и (или) иные доходы, на которые не может быть обращено взыскание, должен указывать в расчетных документах соответствующий код вида дохода. Порядок установит Банк России.</w:t>
      </w:r>
    </w:p>
    <w:p w:rsidR="00E20286" w:rsidRPr="00E20286" w:rsidRDefault="00E20286" w:rsidP="00E20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0286">
        <w:rPr>
          <w:rFonts w:ascii="Times New Roman" w:hAnsi="Times New Roman"/>
          <w:sz w:val="28"/>
          <w:szCs w:val="28"/>
          <w:lang w:eastAsia="ru-RU"/>
        </w:rPr>
        <w:t>Судебный пристав-исполнитель может запрашивать у налоговых органов и банков любые сведения для своевременного и полного исполнения требований исполнительного документа.</w:t>
      </w:r>
    </w:p>
    <w:p w:rsidR="00E20286" w:rsidRPr="00E20286" w:rsidRDefault="00E20286" w:rsidP="00E20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0286">
        <w:rPr>
          <w:rFonts w:ascii="Times New Roman" w:hAnsi="Times New Roman"/>
          <w:sz w:val="28"/>
          <w:szCs w:val="28"/>
          <w:lang w:eastAsia="ru-RU"/>
        </w:rPr>
        <w:t>Лица, перечисляющие должнику зарплату и (или) иные доходы на его счет, обязаны указывать в расчетном документе взысканную сумму.</w:t>
      </w:r>
    </w:p>
    <w:p w:rsidR="00E20286" w:rsidRDefault="00E20286" w:rsidP="00E20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0286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 1 июня 2020 г.</w:t>
      </w:r>
    </w:p>
    <w:p w:rsidR="0060409D" w:rsidRDefault="0060409D" w:rsidP="00E20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409D" w:rsidRDefault="0060409D" w:rsidP="00E20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409D" w:rsidRPr="0060409D" w:rsidRDefault="0060409D" w:rsidP="0060409D">
      <w:pPr>
        <w:pStyle w:val="aa"/>
        <w:numPr>
          <w:ilvl w:val="0"/>
          <w:numId w:val="2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0409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6 февраля 2019 г. № 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0409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Кодекс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60409D" w:rsidRPr="0060409D" w:rsidRDefault="0060409D" w:rsidP="006040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409D">
        <w:rPr>
          <w:rFonts w:ascii="Times New Roman" w:hAnsi="Times New Roman"/>
          <w:sz w:val="28"/>
          <w:szCs w:val="28"/>
          <w:lang w:eastAsia="ru-RU"/>
        </w:rPr>
        <w:t xml:space="preserve">Сотрудники </w:t>
      </w:r>
      <w:proofErr w:type="spellStart"/>
      <w:r w:rsidRPr="0060409D">
        <w:rPr>
          <w:rFonts w:ascii="Times New Roman" w:hAnsi="Times New Roman"/>
          <w:sz w:val="28"/>
          <w:szCs w:val="28"/>
          <w:lang w:eastAsia="ru-RU"/>
        </w:rPr>
        <w:t>Роструда</w:t>
      </w:r>
      <w:proofErr w:type="spellEnd"/>
      <w:r w:rsidRPr="0060409D">
        <w:rPr>
          <w:rFonts w:ascii="Times New Roman" w:hAnsi="Times New Roman"/>
          <w:sz w:val="28"/>
          <w:szCs w:val="28"/>
          <w:lang w:eastAsia="ru-RU"/>
        </w:rPr>
        <w:t xml:space="preserve"> и его территориальных органов будут штрафовать должностных лиц на сумму от 10 до 20 тыс. руб., если они нарушают порядок представления сведений в Федеральный реестр инвалидов.</w:t>
      </w:r>
    </w:p>
    <w:p w:rsidR="0060409D" w:rsidRPr="0060409D" w:rsidRDefault="0060409D" w:rsidP="006040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409D">
        <w:rPr>
          <w:rFonts w:ascii="Times New Roman" w:hAnsi="Times New Roman"/>
          <w:sz w:val="28"/>
          <w:szCs w:val="28"/>
          <w:lang w:eastAsia="ru-RU"/>
        </w:rPr>
        <w:t>За повторное нарушение будут штрафовать на сумму от 20 до 30 тыс. руб.</w:t>
      </w:r>
    </w:p>
    <w:p w:rsidR="00E20286" w:rsidRDefault="00E20286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8914BF" w:rsidRPr="008914BF" w:rsidRDefault="008914BF" w:rsidP="008914BF">
      <w:pPr>
        <w:pStyle w:val="aa"/>
        <w:numPr>
          <w:ilvl w:val="0"/>
          <w:numId w:val="2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914B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6 февраля 2019 г. №</w:t>
      </w:r>
      <w:r w:rsidRPr="008914B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5-ФЗ</w:t>
      </w:r>
      <w:r w:rsidRPr="008914B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8914B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отдельные законодательные акты Российской Федерации в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целях противодействия коррупции»</w:t>
      </w:r>
    </w:p>
    <w:p w:rsidR="008914BF" w:rsidRPr="008914BF" w:rsidRDefault="008914BF" w:rsidP="00891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4BF">
        <w:rPr>
          <w:rFonts w:ascii="Times New Roman" w:hAnsi="Times New Roman"/>
          <w:sz w:val="28"/>
          <w:szCs w:val="28"/>
          <w:lang w:eastAsia="ru-RU"/>
        </w:rPr>
        <w:t>Скорректированы Законы о банках, о Ц</w:t>
      </w:r>
      <w:r>
        <w:rPr>
          <w:rFonts w:ascii="Times New Roman" w:hAnsi="Times New Roman"/>
          <w:sz w:val="28"/>
          <w:szCs w:val="28"/>
          <w:lang w:eastAsia="ru-RU"/>
        </w:rPr>
        <w:t xml:space="preserve">ентральном банке </w:t>
      </w:r>
      <w:r w:rsidRPr="008914BF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8914BF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8914BF">
        <w:rPr>
          <w:rFonts w:ascii="Times New Roman" w:hAnsi="Times New Roman"/>
          <w:sz w:val="28"/>
          <w:szCs w:val="28"/>
          <w:lang w:eastAsia="ru-RU"/>
        </w:rPr>
        <w:t>, о противодействии коррупции.</w:t>
      </w:r>
    </w:p>
    <w:p w:rsidR="008914BF" w:rsidRPr="008914BF" w:rsidRDefault="008914BF" w:rsidP="00891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4BF">
        <w:rPr>
          <w:rFonts w:ascii="Times New Roman" w:hAnsi="Times New Roman"/>
          <w:sz w:val="28"/>
          <w:szCs w:val="28"/>
          <w:lang w:eastAsia="ru-RU"/>
        </w:rPr>
        <w:t>При проведении антикоррупционных проверок Генеральная прокуратура Р</w:t>
      </w:r>
      <w:r w:rsidR="00AD73F1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8914BF">
        <w:rPr>
          <w:rFonts w:ascii="Times New Roman" w:hAnsi="Times New Roman"/>
          <w:sz w:val="28"/>
          <w:szCs w:val="28"/>
          <w:lang w:eastAsia="ru-RU"/>
        </w:rPr>
        <w:t>Ф</w:t>
      </w:r>
      <w:r w:rsidR="00AD73F1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8914BF">
        <w:rPr>
          <w:rFonts w:ascii="Times New Roman" w:hAnsi="Times New Roman"/>
          <w:sz w:val="28"/>
          <w:szCs w:val="28"/>
          <w:lang w:eastAsia="ru-RU"/>
        </w:rPr>
        <w:t xml:space="preserve"> будет сотрудничать с органами иностранных государств.</w:t>
      </w:r>
    </w:p>
    <w:p w:rsidR="008914BF" w:rsidRPr="008914BF" w:rsidRDefault="00AD73F1" w:rsidP="00891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просьб</w:t>
      </w:r>
      <w:r w:rsidR="00FF542F">
        <w:rPr>
          <w:rFonts w:ascii="Times New Roman" w:hAnsi="Times New Roman"/>
          <w:sz w:val="28"/>
          <w:szCs w:val="28"/>
          <w:lang w:eastAsia="ru-RU"/>
        </w:rPr>
        <w:t>е прокуратуры Центральный банк</w:t>
      </w:r>
      <w:r w:rsidR="008914BF" w:rsidRPr="008914BF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8914BF" w:rsidRPr="008914BF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="008914BF" w:rsidRPr="008914BF">
        <w:rPr>
          <w:rFonts w:ascii="Times New Roman" w:hAnsi="Times New Roman"/>
          <w:sz w:val="28"/>
          <w:szCs w:val="28"/>
          <w:lang w:eastAsia="ru-RU"/>
        </w:rPr>
        <w:t xml:space="preserve"> будет запрашивать у иностранных центр</w:t>
      </w:r>
      <w:r>
        <w:rPr>
          <w:rFonts w:ascii="Times New Roman" w:hAnsi="Times New Roman"/>
          <w:sz w:val="28"/>
          <w:szCs w:val="28"/>
          <w:lang w:eastAsia="ru-RU"/>
        </w:rPr>
        <w:t xml:space="preserve">альных </w:t>
      </w:r>
      <w:r w:rsidR="008914BF" w:rsidRPr="008914BF">
        <w:rPr>
          <w:rFonts w:ascii="Times New Roman" w:hAnsi="Times New Roman"/>
          <w:sz w:val="28"/>
          <w:szCs w:val="28"/>
          <w:lang w:eastAsia="ru-RU"/>
        </w:rPr>
        <w:t>банков и финансовых регуляторов данные о наличии за границей финансовых активов лиц, которым российское законодательство запрещает владеть такими активами.</w:t>
      </w:r>
    </w:p>
    <w:p w:rsidR="008914BF" w:rsidRPr="008914BF" w:rsidRDefault="00AD73F1" w:rsidP="00AD73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3F1">
        <w:rPr>
          <w:rFonts w:ascii="Times New Roman" w:hAnsi="Times New Roman"/>
          <w:sz w:val="28"/>
          <w:szCs w:val="28"/>
          <w:lang w:eastAsia="ru-RU"/>
        </w:rPr>
        <w:t>Настоящий Федеральный закон вступает в силу с 6 августа 2019 г.</w:t>
      </w:r>
    </w:p>
    <w:p w:rsidR="005A52C7" w:rsidRDefault="005A52C7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8914BF" w:rsidRPr="00AE71CB" w:rsidRDefault="00AE71CB" w:rsidP="00AE71CB">
      <w:pPr>
        <w:pStyle w:val="aa"/>
        <w:numPr>
          <w:ilvl w:val="0"/>
          <w:numId w:val="3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E71C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AE71C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26 февраля 2019 г. № 78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AE71C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совершенствовании государственного управления в сфере развития Арктической зоны Ро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ссийской Федерации»</w:t>
      </w:r>
    </w:p>
    <w:p w:rsidR="00AE71CB" w:rsidRPr="00AE71CB" w:rsidRDefault="00AE71CB" w:rsidP="00AE71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71CB">
        <w:rPr>
          <w:rFonts w:ascii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Pr="00AE71CB">
        <w:rPr>
          <w:rFonts w:ascii="Times New Roman" w:hAnsi="Times New Roman"/>
          <w:sz w:val="28"/>
          <w:szCs w:val="28"/>
          <w:lang w:eastAsia="ru-RU"/>
        </w:rPr>
        <w:t>Минвостокразвития</w:t>
      </w:r>
      <w:proofErr w:type="spellEnd"/>
      <w:r w:rsidRPr="00AE71CB">
        <w:rPr>
          <w:rFonts w:ascii="Times New Roman" w:hAnsi="Times New Roman"/>
          <w:sz w:val="28"/>
          <w:szCs w:val="28"/>
          <w:lang w:eastAsia="ru-RU"/>
        </w:rPr>
        <w:t xml:space="preserve"> России возложены функции по выработке </w:t>
      </w:r>
      <w:proofErr w:type="spellStart"/>
      <w:r w:rsidRPr="00AE71CB">
        <w:rPr>
          <w:rFonts w:ascii="Times New Roman" w:hAnsi="Times New Roman"/>
          <w:sz w:val="28"/>
          <w:szCs w:val="28"/>
          <w:lang w:eastAsia="ru-RU"/>
        </w:rPr>
        <w:t>госполитики</w:t>
      </w:r>
      <w:proofErr w:type="spellEnd"/>
      <w:r w:rsidRPr="00AE71CB">
        <w:rPr>
          <w:rFonts w:ascii="Times New Roman" w:hAnsi="Times New Roman"/>
          <w:sz w:val="28"/>
          <w:szCs w:val="28"/>
          <w:lang w:eastAsia="ru-RU"/>
        </w:rPr>
        <w:t xml:space="preserve"> и нормативно-правовому регулированию в сфере развития Арк</w:t>
      </w:r>
      <w:r w:rsidR="00EC6AF4">
        <w:rPr>
          <w:rFonts w:ascii="Times New Roman" w:hAnsi="Times New Roman"/>
          <w:sz w:val="28"/>
          <w:szCs w:val="28"/>
          <w:lang w:eastAsia="ru-RU"/>
        </w:rPr>
        <w:t>тической зоны России. В</w:t>
      </w:r>
      <w:r w:rsidRPr="00AE71CB">
        <w:rPr>
          <w:rFonts w:ascii="Times New Roman" w:hAnsi="Times New Roman"/>
          <w:sz w:val="28"/>
          <w:szCs w:val="28"/>
          <w:lang w:eastAsia="ru-RU"/>
        </w:rPr>
        <w:t>едомство переименовано в Министерство Российской Федерации по развитию Дальнего Востока и Арктики.</w:t>
      </w:r>
    </w:p>
    <w:p w:rsidR="0085462E" w:rsidRPr="00AF630A" w:rsidRDefault="00EC6AF4" w:rsidP="00AF63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 вступил</w:t>
      </w:r>
      <w:r w:rsidR="00E00CA0">
        <w:rPr>
          <w:rFonts w:ascii="Times New Roman" w:hAnsi="Times New Roman"/>
          <w:sz w:val="28"/>
          <w:szCs w:val="28"/>
          <w:lang w:eastAsia="ru-RU"/>
        </w:rPr>
        <w:t xml:space="preserve"> в силу </w:t>
      </w:r>
      <w:r w:rsidR="00E00CA0" w:rsidRPr="00E00CA0">
        <w:t xml:space="preserve"> </w:t>
      </w:r>
      <w:r w:rsidR="00E00CA0" w:rsidRPr="00E00CA0">
        <w:rPr>
          <w:rFonts w:ascii="Times New Roman" w:hAnsi="Times New Roman"/>
          <w:sz w:val="28"/>
          <w:szCs w:val="28"/>
          <w:lang w:eastAsia="ru-RU"/>
        </w:rPr>
        <w:t>с 26 февраля 2019 г.</w:t>
      </w:r>
    </w:p>
    <w:p w:rsidR="0085462E" w:rsidRPr="00AE71CB" w:rsidRDefault="0085462E" w:rsidP="00AE71CB">
      <w:pPr>
        <w:tabs>
          <w:tab w:val="left" w:pos="782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60397C" w:rsidRPr="0060397C" w:rsidRDefault="0060397C" w:rsidP="00E30345">
      <w:pPr>
        <w:pStyle w:val="1"/>
        <w:numPr>
          <w:ilvl w:val="0"/>
          <w:numId w:val="36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60397C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60397C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20 февраля 2019 г. № 166 «</w:t>
      </w:r>
      <w:r w:rsidRPr="0060397C">
        <w:rPr>
          <w:rFonts w:ascii="Times New Roman" w:eastAsia="Calibri" w:hAnsi="Times New Roman" w:cs="Times New Roman"/>
          <w:color w:val="26282F"/>
          <w:lang w:eastAsia="ru-RU"/>
        </w:rPr>
        <w:t>О некоторых вопросах, связанных с эксплуатацией автомототранспортных средств, и признании утратившими силу некоторых актов и отдельных положений некоторых актов Пра</w:t>
      </w:r>
      <w:r>
        <w:rPr>
          <w:rFonts w:ascii="Times New Roman" w:eastAsia="Calibri" w:hAnsi="Times New Roman" w:cs="Times New Roman"/>
          <w:color w:val="26282F"/>
          <w:lang w:eastAsia="ru-RU"/>
        </w:rPr>
        <w:t>вительства Российской Федерации»</w:t>
      </w:r>
    </w:p>
    <w:p w:rsidR="0060397C" w:rsidRPr="0060397C" w:rsidRDefault="0060397C" w:rsidP="006039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397C" w:rsidRPr="0060397C" w:rsidRDefault="0060397C" w:rsidP="006039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97C">
        <w:rPr>
          <w:rFonts w:ascii="Times New Roman" w:hAnsi="Times New Roman"/>
          <w:sz w:val="28"/>
          <w:szCs w:val="28"/>
          <w:lang w:eastAsia="ru-RU"/>
        </w:rPr>
        <w:t>С 1 ноября 2019 г. новые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0397C">
        <w:rPr>
          <w:rFonts w:ascii="Times New Roman" w:hAnsi="Times New Roman"/>
          <w:sz w:val="28"/>
          <w:szCs w:val="28"/>
          <w:lang w:eastAsia="ru-RU"/>
        </w:rPr>
        <w:t>паспорт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60397C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60397C">
        <w:rPr>
          <w:rFonts w:ascii="Times New Roman" w:hAnsi="Times New Roman"/>
          <w:sz w:val="28"/>
          <w:szCs w:val="28"/>
          <w:lang w:eastAsia="ru-RU"/>
        </w:rPr>
        <w:t>ПТС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60397C">
        <w:rPr>
          <w:rFonts w:ascii="Times New Roman" w:hAnsi="Times New Roman"/>
          <w:sz w:val="28"/>
          <w:szCs w:val="28"/>
          <w:lang w:eastAsia="ru-RU"/>
        </w:rPr>
        <w:t xml:space="preserve"> будут выдавать только в электронном виде. Бумажный паспорт, полученный до указанной даты, признается действительным, пока собственник соответствующего транспортного средства не решит заменить его </w:t>
      </w:r>
      <w:proofErr w:type="gramStart"/>
      <w:r w:rsidRPr="0060397C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60397C">
        <w:rPr>
          <w:rFonts w:ascii="Times New Roman" w:hAnsi="Times New Roman"/>
          <w:sz w:val="28"/>
          <w:szCs w:val="28"/>
          <w:lang w:eastAsia="ru-RU"/>
        </w:rPr>
        <w:t xml:space="preserve"> электронный ПТС.</w:t>
      </w:r>
    </w:p>
    <w:p w:rsidR="00AE71CB" w:rsidRDefault="00AE71CB" w:rsidP="00B746D7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B746D7" w:rsidRPr="00B746D7" w:rsidRDefault="00B746D7" w:rsidP="00B746D7">
      <w:pPr>
        <w:pStyle w:val="aa"/>
        <w:numPr>
          <w:ilvl w:val="0"/>
          <w:numId w:val="3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746D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746D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 февраля 2019 г. № 77 «</w:t>
      </w:r>
      <w:r w:rsidRPr="00B746D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акты Правительства Россий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ской Федерации»</w:t>
      </w:r>
    </w:p>
    <w:p w:rsidR="00B746D7" w:rsidRPr="00B746D7" w:rsidRDefault="00B746D7" w:rsidP="00B746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46D7" w:rsidRPr="00B746D7" w:rsidRDefault="00B746D7" w:rsidP="00B746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6D7">
        <w:rPr>
          <w:rFonts w:ascii="Times New Roman" w:hAnsi="Times New Roman"/>
          <w:sz w:val="28"/>
          <w:szCs w:val="28"/>
          <w:lang w:eastAsia="ru-RU"/>
        </w:rPr>
        <w:t>Правительственная комиссия по использованию информационных технологий для улучшения качества жизни и условий ведения предпринимательской деятельности преобразована в Правительственную комиссию по цифровому развитию, использованию информационных технологий для улучшения качества жизни и условий ведения предпринимательской деятельности. В связи с этим уточнен ряд правительственных актов по вопросам:</w:t>
      </w:r>
    </w:p>
    <w:p w:rsidR="00B746D7" w:rsidRPr="00B746D7" w:rsidRDefault="00B746D7" w:rsidP="00B746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6D7">
        <w:rPr>
          <w:rFonts w:ascii="Times New Roman" w:hAnsi="Times New Roman"/>
          <w:sz w:val="28"/>
          <w:szCs w:val="28"/>
          <w:lang w:eastAsia="ru-RU"/>
        </w:rPr>
        <w:t>- подготовки нормативных правовых актов;</w:t>
      </w:r>
    </w:p>
    <w:p w:rsidR="00B746D7" w:rsidRPr="00B746D7" w:rsidRDefault="00B746D7" w:rsidP="00B746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6D7">
        <w:rPr>
          <w:rFonts w:ascii="Times New Roman" w:hAnsi="Times New Roman"/>
          <w:sz w:val="28"/>
          <w:szCs w:val="28"/>
          <w:lang w:eastAsia="ru-RU"/>
        </w:rPr>
        <w:t>- деятельности Правительства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B746D7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B746D7">
        <w:rPr>
          <w:rFonts w:ascii="Times New Roman" w:hAnsi="Times New Roman"/>
          <w:sz w:val="28"/>
          <w:szCs w:val="28"/>
          <w:lang w:eastAsia="ru-RU"/>
        </w:rPr>
        <w:t>;</w:t>
      </w:r>
    </w:p>
    <w:p w:rsidR="00F90FAE" w:rsidRDefault="00B746D7" w:rsidP="0085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6D7">
        <w:rPr>
          <w:rFonts w:ascii="Times New Roman" w:hAnsi="Times New Roman"/>
          <w:sz w:val="28"/>
          <w:szCs w:val="28"/>
          <w:lang w:eastAsia="ru-RU"/>
        </w:rPr>
        <w:t>- функционирования единой государственной информационной системы в сфере здравоохранения.</w:t>
      </w:r>
    </w:p>
    <w:p w:rsidR="00491A03" w:rsidRDefault="00491A03" w:rsidP="00F90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1A03" w:rsidRPr="00F90FAE" w:rsidRDefault="00491A03" w:rsidP="00F90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2244" w:rsidRPr="00732244" w:rsidRDefault="00732244" w:rsidP="00732244">
      <w:pPr>
        <w:pStyle w:val="aa"/>
        <w:numPr>
          <w:ilvl w:val="0"/>
          <w:numId w:val="4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Правительства </w:t>
      </w:r>
      <w:r w:rsidRPr="0073224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7 февраля 2019 г. № 88 «</w:t>
      </w:r>
      <w:r w:rsidRPr="0073224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Положение о Министерстве цифрового развития, связи и массовых 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ммуникаций Российской Федерации»</w:t>
      </w:r>
    </w:p>
    <w:p w:rsidR="00732244" w:rsidRPr="00732244" w:rsidRDefault="00732244" w:rsidP="007322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32244" w:rsidRPr="00732244" w:rsidRDefault="00732244" w:rsidP="007322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32244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732244">
        <w:rPr>
          <w:rFonts w:ascii="Times New Roman" w:hAnsi="Times New Roman"/>
          <w:sz w:val="28"/>
          <w:szCs w:val="28"/>
          <w:lang w:eastAsia="ru-RU"/>
        </w:rPr>
        <w:t xml:space="preserve"> уполномочена устанавливать публичный сервитут в отношении земель для их использования:</w:t>
      </w:r>
    </w:p>
    <w:p w:rsidR="00732244" w:rsidRPr="00732244" w:rsidRDefault="00732244" w:rsidP="007322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244">
        <w:rPr>
          <w:rFonts w:ascii="Times New Roman" w:hAnsi="Times New Roman"/>
          <w:sz w:val="28"/>
          <w:szCs w:val="28"/>
          <w:lang w:eastAsia="ru-RU"/>
        </w:rPr>
        <w:t>- в целях размещения линий и сооружений связи федерального значения;</w:t>
      </w:r>
    </w:p>
    <w:p w:rsidR="00AE71CB" w:rsidRPr="00AF630A" w:rsidRDefault="00732244" w:rsidP="00AF63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244">
        <w:rPr>
          <w:rFonts w:ascii="Times New Roman" w:hAnsi="Times New Roman"/>
          <w:sz w:val="28"/>
          <w:szCs w:val="28"/>
          <w:lang w:eastAsia="ru-RU"/>
        </w:rPr>
        <w:t>- для реконструкции указанных инженерных сооружений, переносимых в связи с изъятием земельных участков, на которых они располагались.</w:t>
      </w:r>
    </w:p>
    <w:p w:rsidR="009B2280" w:rsidRPr="009B2280" w:rsidRDefault="009B2280" w:rsidP="009B2280">
      <w:pPr>
        <w:pStyle w:val="1"/>
        <w:numPr>
          <w:ilvl w:val="0"/>
          <w:numId w:val="43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9B2280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</w:t>
      </w:r>
      <w:r>
        <w:rPr>
          <w:rFonts w:ascii="Times New Roman" w:eastAsia="Calibri" w:hAnsi="Times New Roman" w:cs="Times New Roman"/>
          <w:color w:val="26282F"/>
          <w:lang w:eastAsia="ru-RU"/>
        </w:rPr>
        <w:t>ва Российской Федерации от 2 февраля 2019 г.  № 79 «</w:t>
      </w:r>
      <w:r w:rsidRPr="009B2280">
        <w:rPr>
          <w:rFonts w:ascii="Times New Roman" w:eastAsia="Calibri" w:hAnsi="Times New Roman" w:cs="Times New Roman"/>
          <w:color w:val="26282F"/>
          <w:lang w:eastAsia="ru-RU"/>
        </w:rPr>
        <w:t xml:space="preserve">О внесении изменений в государственную </w:t>
      </w:r>
      <w:r>
        <w:rPr>
          <w:rFonts w:ascii="Times New Roman" w:eastAsia="Calibri" w:hAnsi="Times New Roman" w:cs="Times New Roman"/>
          <w:color w:val="26282F"/>
          <w:lang w:eastAsia="ru-RU"/>
        </w:rPr>
        <w:t>программу Российской Федерации «</w:t>
      </w:r>
      <w:r w:rsidRPr="009B2280">
        <w:rPr>
          <w:rFonts w:ascii="Times New Roman" w:eastAsia="Calibri" w:hAnsi="Times New Roman" w:cs="Times New Roman"/>
          <w:color w:val="26282F"/>
          <w:lang w:eastAsia="ru-RU"/>
        </w:rPr>
        <w:t>Информацион</w:t>
      </w:r>
      <w:r>
        <w:rPr>
          <w:rFonts w:ascii="Times New Roman" w:eastAsia="Calibri" w:hAnsi="Times New Roman" w:cs="Times New Roman"/>
          <w:color w:val="26282F"/>
          <w:lang w:eastAsia="ru-RU"/>
        </w:rPr>
        <w:t>ное общество (2011 - 2020 годы)»</w:t>
      </w:r>
    </w:p>
    <w:p w:rsidR="009B2280" w:rsidRPr="009B2280" w:rsidRDefault="009B2280" w:rsidP="009B22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2280" w:rsidRPr="009B2280" w:rsidRDefault="009B2280" w:rsidP="009B2280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9B2280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9B228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 скорректировало госпрограмму «Информационное общество»</w:t>
      </w:r>
      <w:r w:rsidRPr="009B2280">
        <w:rPr>
          <w:rFonts w:ascii="Times New Roman" w:hAnsi="Times New Roman"/>
          <w:sz w:val="28"/>
          <w:szCs w:val="28"/>
          <w:lang w:eastAsia="ru-RU"/>
        </w:rPr>
        <w:t>. Это связано с переходом в Дальневосточный федеральный округ Бурятии и Забайкальского края.</w:t>
      </w:r>
    </w:p>
    <w:p w:rsidR="00AE71CB" w:rsidRDefault="00AE71CB" w:rsidP="009B2280">
      <w:pPr>
        <w:tabs>
          <w:tab w:val="left" w:pos="924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581144" w:rsidRPr="000B1EAE" w:rsidRDefault="004E5765" w:rsidP="000B1E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CE5A1C" w:rsidRDefault="00CE5A1C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611916" w:rsidRPr="00611916" w:rsidRDefault="006E721E" w:rsidP="00611916">
      <w:pPr>
        <w:pStyle w:val="a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0" w:history="1">
        <w:r w:rsidR="00611916">
          <w:rPr>
            <w:rFonts w:ascii="Times New Roman" w:hAnsi="Times New Roman"/>
            <w:b/>
            <w:sz w:val="28"/>
            <w:szCs w:val="28"/>
            <w:lang w:eastAsia="ru-RU"/>
          </w:rPr>
          <w:t xml:space="preserve">Определение судебной коллегии </w:t>
        </w:r>
        <w:r w:rsidR="00611916" w:rsidRPr="00611916">
          <w:rPr>
            <w:rFonts w:ascii="Times New Roman" w:hAnsi="Times New Roman"/>
            <w:b/>
            <w:sz w:val="28"/>
            <w:szCs w:val="28"/>
            <w:lang w:eastAsia="ru-RU"/>
          </w:rPr>
          <w:t xml:space="preserve"> по экономическим спорам Верховного Суда Р</w:t>
        </w:r>
        <w:r w:rsidR="00611916">
          <w:rPr>
            <w:rFonts w:ascii="Times New Roman" w:hAnsi="Times New Roman"/>
            <w:b/>
            <w:sz w:val="28"/>
            <w:szCs w:val="28"/>
            <w:lang w:eastAsia="ru-RU"/>
          </w:rPr>
          <w:t xml:space="preserve">оссийской </w:t>
        </w:r>
        <w:r w:rsidR="00611916" w:rsidRPr="00611916">
          <w:rPr>
            <w:rFonts w:ascii="Times New Roman" w:hAnsi="Times New Roman"/>
            <w:b/>
            <w:sz w:val="28"/>
            <w:szCs w:val="28"/>
            <w:lang w:eastAsia="ru-RU"/>
          </w:rPr>
          <w:t>Ф</w:t>
        </w:r>
        <w:r w:rsidR="00611916">
          <w:rPr>
            <w:rFonts w:ascii="Times New Roman" w:hAnsi="Times New Roman"/>
            <w:b/>
            <w:sz w:val="28"/>
            <w:szCs w:val="28"/>
            <w:lang w:eastAsia="ru-RU"/>
          </w:rPr>
          <w:t>едерации от 1 февраля 2019 г. №</w:t>
        </w:r>
        <w:r w:rsidR="00611916" w:rsidRPr="00611916">
          <w:rPr>
            <w:rFonts w:ascii="Times New Roman" w:hAnsi="Times New Roman"/>
            <w:b/>
            <w:sz w:val="28"/>
            <w:szCs w:val="28"/>
            <w:lang w:eastAsia="ru-RU"/>
          </w:rPr>
          <w:t xml:space="preserve"> 305-АД18-18535</w:t>
        </w:r>
        <w:r w:rsidR="00611916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611916">
          <w:rPr>
            <w:rFonts w:ascii="Times New Roman" w:hAnsi="Times New Roman"/>
            <w:b/>
            <w:sz w:val="28"/>
            <w:szCs w:val="28"/>
            <w:lang w:eastAsia="ru-RU"/>
          </w:rPr>
          <w:br/>
        </w:r>
        <w:r w:rsidR="00611916" w:rsidRPr="00611916">
          <w:rPr>
            <w:rFonts w:ascii="Times New Roman" w:hAnsi="Times New Roman"/>
            <w:b/>
            <w:sz w:val="28"/>
            <w:szCs w:val="28"/>
            <w:lang w:eastAsia="ru-RU"/>
          </w:rPr>
          <w:t xml:space="preserve"> Суд признал незаконными действия антимонопольной службы по истребованию у банка информации о движении денежных средств по всем открытым и закрытым счетам общества, поскольку банк не обязан </w:t>
        </w:r>
        <w:r w:rsidR="00611916" w:rsidRPr="00611916">
          <w:rPr>
            <w:rFonts w:ascii="Times New Roman" w:hAnsi="Times New Roman"/>
            <w:b/>
            <w:sz w:val="28"/>
            <w:szCs w:val="28"/>
            <w:lang w:eastAsia="ru-RU"/>
          </w:rPr>
          <w:lastRenderedPageBreak/>
          <w:t>исполнять запрос антимонопольного органа о предоставлении сведений, содержащих банковскую тайну</w:t>
        </w:r>
      </w:hyperlink>
    </w:p>
    <w:p w:rsidR="00F12B8C" w:rsidRPr="00611916" w:rsidRDefault="00F12B8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611916" w:rsidRPr="00611916" w:rsidRDefault="00611916" w:rsidP="006119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916">
        <w:rPr>
          <w:rFonts w:ascii="Times New Roman" w:hAnsi="Times New Roman"/>
          <w:sz w:val="28"/>
          <w:szCs w:val="28"/>
          <w:lang w:eastAsia="ru-RU"/>
        </w:rPr>
        <w:t xml:space="preserve">Верховный Суд </w:t>
      </w:r>
      <w:r w:rsidR="0085462E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r w:rsidRPr="00611916">
        <w:rPr>
          <w:rFonts w:ascii="Times New Roman" w:hAnsi="Times New Roman"/>
          <w:sz w:val="28"/>
          <w:szCs w:val="28"/>
          <w:lang w:eastAsia="ru-RU"/>
        </w:rPr>
        <w:t>признал, что ФАС незаконно истребовала у банка информацию о движении денег по счетам организации и оштрафовала его за непредставление (несвоевременное представление) сведений.</w:t>
      </w:r>
    </w:p>
    <w:p w:rsidR="00611916" w:rsidRPr="00611916" w:rsidRDefault="00611916" w:rsidP="006119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916">
        <w:rPr>
          <w:rFonts w:ascii="Times New Roman" w:hAnsi="Times New Roman"/>
          <w:sz w:val="28"/>
          <w:szCs w:val="28"/>
          <w:lang w:eastAsia="ru-RU"/>
        </w:rPr>
        <w:t>По Закону о защите конкуренции ФАС вправе запрашивать документы с соблюдением требований законодательства о государственной, банковской, коммерческой или иной охраняемой тайне. А Закон о банках содержит закрытый перечень лиц, которым могут предоставляться сведения, составляющие банковскую тайну. ФАС в этом списке нет. Таким образом, банк не обязан по ее требованию представлять документы, составляющие банковскую тайну.</w:t>
      </w:r>
    </w:p>
    <w:p w:rsidR="00FD0A2C" w:rsidRDefault="00FD0A2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91A03" w:rsidRDefault="00491A03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611916" w:rsidRPr="00611916" w:rsidRDefault="006E721E" w:rsidP="00611916">
      <w:pPr>
        <w:pStyle w:val="a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1" w:history="1">
        <w:r w:rsidR="00611916" w:rsidRPr="00611916">
          <w:rPr>
            <w:rFonts w:ascii="Times New Roman" w:hAnsi="Times New Roman"/>
            <w:b/>
            <w:sz w:val="28"/>
            <w:szCs w:val="28"/>
            <w:lang w:eastAsia="ru-RU"/>
          </w:rPr>
          <w:t>Постановление Суда по интеллектуальны</w:t>
        </w:r>
        <w:r w:rsidR="00611916">
          <w:rPr>
            <w:rFonts w:ascii="Times New Roman" w:hAnsi="Times New Roman"/>
            <w:b/>
            <w:sz w:val="28"/>
            <w:szCs w:val="28"/>
            <w:lang w:eastAsia="ru-RU"/>
          </w:rPr>
          <w:t>м правам от 14 февраля 2019 г. № С01-1268/2018 по делу № </w:t>
        </w:r>
        <w:r w:rsidR="00611916" w:rsidRPr="00611916">
          <w:rPr>
            <w:rFonts w:ascii="Times New Roman" w:hAnsi="Times New Roman"/>
            <w:b/>
            <w:sz w:val="28"/>
            <w:szCs w:val="28"/>
            <w:lang w:eastAsia="ru-RU"/>
          </w:rPr>
          <w:t>А40-68197/2018</w:t>
        </w:r>
        <w:r w:rsidR="00611916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611916">
          <w:rPr>
            <w:rFonts w:ascii="Times New Roman" w:hAnsi="Times New Roman"/>
            <w:b/>
            <w:sz w:val="28"/>
            <w:szCs w:val="28"/>
            <w:lang w:eastAsia="ru-RU"/>
          </w:rPr>
          <w:br/>
        </w:r>
        <w:bookmarkStart w:id="0" w:name="_GoBack"/>
        <w:bookmarkEnd w:id="0"/>
        <w:r w:rsidR="00611916" w:rsidRPr="00611916">
          <w:rPr>
            <w:rFonts w:ascii="Times New Roman" w:hAnsi="Times New Roman"/>
            <w:b/>
            <w:sz w:val="28"/>
            <w:szCs w:val="28"/>
            <w:lang w:eastAsia="ru-RU"/>
          </w:rPr>
          <w:t>Принятые ранее судебные акты о взыскании авторского вознаграждения и пеней оставлены без изменения, поскольку судами был установлен факт нарушения ответчиком принятых на себя обязательств по договору о предоставлении права публичного исполнения аудиовизуальных произведений</w:t>
        </w:r>
      </w:hyperlink>
    </w:p>
    <w:p w:rsidR="00FD0A2C" w:rsidRDefault="00FD0A2C" w:rsidP="00611916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1426D" w:rsidRPr="0041426D" w:rsidRDefault="0041426D" w:rsidP="004142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26D">
        <w:rPr>
          <w:rFonts w:ascii="Times New Roman" w:hAnsi="Times New Roman"/>
          <w:sz w:val="28"/>
          <w:szCs w:val="28"/>
          <w:lang w:eastAsia="ru-RU"/>
        </w:rPr>
        <w:t xml:space="preserve">Организация больше двух лет не выплачивала 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Российскому Авторскому Обществу (</w:t>
      </w:r>
      <w:r w:rsidRPr="0041426D">
        <w:rPr>
          <w:rFonts w:ascii="Times New Roman" w:hAnsi="Times New Roman"/>
          <w:sz w:val="28"/>
          <w:szCs w:val="28"/>
          <w:lang w:eastAsia="ru-RU"/>
        </w:rPr>
        <w:t>РАО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41426D">
        <w:rPr>
          <w:rFonts w:ascii="Times New Roman" w:hAnsi="Times New Roman"/>
          <w:sz w:val="28"/>
          <w:szCs w:val="28"/>
          <w:lang w:eastAsia="ru-RU"/>
        </w:rPr>
        <w:t xml:space="preserve"> авторское вознаграждение за публичное исполнение произведений при публичном исполнен</w:t>
      </w:r>
      <w:proofErr w:type="gramStart"/>
      <w:r w:rsidRPr="0041426D">
        <w:rPr>
          <w:rFonts w:ascii="Times New Roman" w:hAnsi="Times New Roman"/>
          <w:sz w:val="28"/>
          <w:szCs w:val="28"/>
          <w:lang w:eastAsia="ru-RU"/>
        </w:rPr>
        <w:t>ии ау</w:t>
      </w:r>
      <w:proofErr w:type="gramEnd"/>
      <w:r w:rsidRPr="0041426D">
        <w:rPr>
          <w:rFonts w:ascii="Times New Roman" w:hAnsi="Times New Roman"/>
          <w:sz w:val="28"/>
          <w:szCs w:val="28"/>
          <w:lang w:eastAsia="ru-RU"/>
        </w:rPr>
        <w:t>диовизуальных произведений в кинотеатре. Суд по интеллектуальным правам подтвердил, что долг надо вернуть, а за просрочку заплатить пени.</w:t>
      </w:r>
    </w:p>
    <w:p w:rsidR="0085462E" w:rsidRPr="00AF630A" w:rsidRDefault="0041426D" w:rsidP="00AF63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26D">
        <w:rPr>
          <w:rFonts w:ascii="Times New Roman" w:hAnsi="Times New Roman"/>
          <w:sz w:val="28"/>
          <w:szCs w:val="28"/>
          <w:lang w:eastAsia="ru-RU"/>
        </w:rPr>
        <w:t>Организация нарушила обязательства по договору с РАО. Ее довод о том, что платить вознаграждение за исполнение музыки иностранных авторов в рамках показа зарубежных фильмов невозможно, пока РАО документально не подтвердит факт юрисдикции прав на нее и не докажет, что перечислило вознаграждение ее авторам, отклонен. Эти обстоятельства не являются в данном случае определяющими.</w:t>
      </w:r>
    </w:p>
    <w:p w:rsidR="0085462E" w:rsidRDefault="0085462E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91A03" w:rsidRDefault="00491A03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D0A2C" w:rsidRPr="00D03CE1" w:rsidRDefault="00FD0A2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02DF0" w:rsidRDefault="006A373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Предостав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ленный материал был подготовлен </w:t>
      </w:r>
      <w:r w:rsidRPr="00D7053E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ванием информации </w:t>
      </w:r>
      <w:proofErr w:type="gramStart"/>
      <w:r w:rsidR="009B5309" w:rsidRPr="00D7053E">
        <w:rPr>
          <w:rFonts w:ascii="Times New Roman" w:hAnsi="Times New Roman"/>
          <w:color w:val="A6A6A6"/>
          <w:sz w:val="24"/>
          <w:szCs w:val="24"/>
        </w:rPr>
        <w:t>из</w:t>
      </w:r>
      <w:proofErr w:type="gramEnd"/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 электронной </w:t>
      </w:r>
    </w:p>
    <w:p w:rsidR="00235953" w:rsidRPr="00D7053E" w:rsidRDefault="009B5309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нормативно-правовой</w:t>
      </w:r>
      <w:r w:rsidR="00515F6D" w:rsidRPr="00D7053E">
        <w:rPr>
          <w:rFonts w:ascii="Times New Roman" w:hAnsi="Times New Roman"/>
          <w:color w:val="A6A6A6"/>
          <w:sz w:val="24"/>
          <w:szCs w:val="24"/>
        </w:rPr>
        <w:t xml:space="preserve"> </w:t>
      </w:r>
      <w:r w:rsidR="006A373D" w:rsidRPr="00D7053E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D7053E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D7053E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».</w:t>
      </w:r>
    </w:p>
    <w:sectPr w:rsidR="00235953" w:rsidRPr="00D7053E" w:rsidSect="001B252E">
      <w:headerReference w:type="default" r:id="rId12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21E" w:rsidRDefault="006E721E" w:rsidP="006A373D">
      <w:pPr>
        <w:spacing w:after="0" w:line="240" w:lineRule="auto"/>
      </w:pPr>
      <w:r>
        <w:separator/>
      </w:r>
    </w:p>
  </w:endnote>
  <w:endnote w:type="continuationSeparator" w:id="0">
    <w:p w:rsidR="006E721E" w:rsidRDefault="006E721E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21E" w:rsidRDefault="006E721E" w:rsidP="006A373D">
      <w:pPr>
        <w:spacing w:after="0" w:line="240" w:lineRule="auto"/>
      </w:pPr>
      <w:r>
        <w:separator/>
      </w:r>
    </w:p>
  </w:footnote>
  <w:footnote w:type="continuationSeparator" w:id="0">
    <w:p w:rsidR="006E721E" w:rsidRDefault="006E721E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8E1ABD">
      <w:rPr>
        <w:rFonts w:ascii="Times New Roman" w:hAnsi="Times New Roman"/>
        <w:noProof/>
      </w:rPr>
      <w:t>10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0BE4"/>
    <w:multiLevelType w:val="hybridMultilevel"/>
    <w:tmpl w:val="9CACE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D6F6D"/>
    <w:multiLevelType w:val="hybridMultilevel"/>
    <w:tmpl w:val="E5D6B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96AE9"/>
    <w:multiLevelType w:val="hybridMultilevel"/>
    <w:tmpl w:val="6DD64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57A49"/>
    <w:multiLevelType w:val="hybridMultilevel"/>
    <w:tmpl w:val="179C3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F5E23"/>
    <w:multiLevelType w:val="hybridMultilevel"/>
    <w:tmpl w:val="43C40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F7823"/>
    <w:multiLevelType w:val="hybridMultilevel"/>
    <w:tmpl w:val="65FE3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3791D"/>
    <w:multiLevelType w:val="hybridMultilevel"/>
    <w:tmpl w:val="6066B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A4ABB"/>
    <w:multiLevelType w:val="hybridMultilevel"/>
    <w:tmpl w:val="5B9CE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3715"/>
    <w:multiLevelType w:val="hybridMultilevel"/>
    <w:tmpl w:val="CEA059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94328BF"/>
    <w:multiLevelType w:val="hybridMultilevel"/>
    <w:tmpl w:val="DC2AC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F2890"/>
    <w:multiLevelType w:val="hybridMultilevel"/>
    <w:tmpl w:val="BB449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06622"/>
    <w:multiLevelType w:val="hybridMultilevel"/>
    <w:tmpl w:val="E0DE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B0AD2"/>
    <w:multiLevelType w:val="hybridMultilevel"/>
    <w:tmpl w:val="9F32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12929"/>
    <w:multiLevelType w:val="hybridMultilevel"/>
    <w:tmpl w:val="78E20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27EDF"/>
    <w:multiLevelType w:val="hybridMultilevel"/>
    <w:tmpl w:val="FABC9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FC5584"/>
    <w:multiLevelType w:val="hybridMultilevel"/>
    <w:tmpl w:val="03FE8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01D40"/>
    <w:multiLevelType w:val="hybridMultilevel"/>
    <w:tmpl w:val="D01E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57CFD"/>
    <w:multiLevelType w:val="hybridMultilevel"/>
    <w:tmpl w:val="7F124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82DCA"/>
    <w:multiLevelType w:val="hybridMultilevel"/>
    <w:tmpl w:val="ACDC2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07853"/>
    <w:multiLevelType w:val="hybridMultilevel"/>
    <w:tmpl w:val="D856F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55234A"/>
    <w:multiLevelType w:val="hybridMultilevel"/>
    <w:tmpl w:val="1E54E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61B0B"/>
    <w:multiLevelType w:val="hybridMultilevel"/>
    <w:tmpl w:val="47F4B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D5DAD"/>
    <w:multiLevelType w:val="hybridMultilevel"/>
    <w:tmpl w:val="1322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123B36"/>
    <w:multiLevelType w:val="hybridMultilevel"/>
    <w:tmpl w:val="892001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7402D2"/>
    <w:multiLevelType w:val="hybridMultilevel"/>
    <w:tmpl w:val="B03ED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53A90"/>
    <w:multiLevelType w:val="hybridMultilevel"/>
    <w:tmpl w:val="B16E3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C512A"/>
    <w:multiLevelType w:val="hybridMultilevel"/>
    <w:tmpl w:val="2228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3D57DA"/>
    <w:multiLevelType w:val="hybridMultilevel"/>
    <w:tmpl w:val="FF1A5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AA4AFE"/>
    <w:multiLevelType w:val="hybridMultilevel"/>
    <w:tmpl w:val="7A9E7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7226B5"/>
    <w:multiLevelType w:val="hybridMultilevel"/>
    <w:tmpl w:val="6254A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E03803"/>
    <w:multiLevelType w:val="hybridMultilevel"/>
    <w:tmpl w:val="21F62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51EE2"/>
    <w:multiLevelType w:val="hybridMultilevel"/>
    <w:tmpl w:val="02827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54186F"/>
    <w:multiLevelType w:val="hybridMultilevel"/>
    <w:tmpl w:val="1D20A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A1AAB"/>
    <w:multiLevelType w:val="hybridMultilevel"/>
    <w:tmpl w:val="848C6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85414D"/>
    <w:multiLevelType w:val="hybridMultilevel"/>
    <w:tmpl w:val="B21A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95AC8"/>
    <w:multiLevelType w:val="hybridMultilevel"/>
    <w:tmpl w:val="F506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A12D75"/>
    <w:multiLevelType w:val="hybridMultilevel"/>
    <w:tmpl w:val="55088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C05452"/>
    <w:multiLevelType w:val="hybridMultilevel"/>
    <w:tmpl w:val="36B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482857"/>
    <w:multiLevelType w:val="hybridMultilevel"/>
    <w:tmpl w:val="AE128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5E4DDF"/>
    <w:multiLevelType w:val="hybridMultilevel"/>
    <w:tmpl w:val="66600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A913E9"/>
    <w:multiLevelType w:val="hybridMultilevel"/>
    <w:tmpl w:val="E8E89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CE5359"/>
    <w:multiLevelType w:val="hybridMultilevel"/>
    <w:tmpl w:val="A2D0B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B71424"/>
    <w:multiLevelType w:val="hybridMultilevel"/>
    <w:tmpl w:val="A9C2E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EC4063"/>
    <w:multiLevelType w:val="hybridMultilevel"/>
    <w:tmpl w:val="B12C7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0D32DB"/>
    <w:multiLevelType w:val="hybridMultilevel"/>
    <w:tmpl w:val="84FC2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7A6415"/>
    <w:multiLevelType w:val="hybridMultilevel"/>
    <w:tmpl w:val="9244A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1D7E3B"/>
    <w:multiLevelType w:val="hybridMultilevel"/>
    <w:tmpl w:val="DDA6A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776963"/>
    <w:multiLevelType w:val="hybridMultilevel"/>
    <w:tmpl w:val="7C5C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17"/>
  </w:num>
  <w:num w:numId="4">
    <w:abstractNumId w:val="37"/>
  </w:num>
  <w:num w:numId="5">
    <w:abstractNumId w:val="43"/>
  </w:num>
  <w:num w:numId="6">
    <w:abstractNumId w:val="20"/>
  </w:num>
  <w:num w:numId="7">
    <w:abstractNumId w:val="40"/>
  </w:num>
  <w:num w:numId="8">
    <w:abstractNumId w:val="31"/>
  </w:num>
  <w:num w:numId="9">
    <w:abstractNumId w:val="32"/>
  </w:num>
  <w:num w:numId="10">
    <w:abstractNumId w:val="45"/>
  </w:num>
  <w:num w:numId="11">
    <w:abstractNumId w:val="0"/>
  </w:num>
  <w:num w:numId="12">
    <w:abstractNumId w:val="27"/>
  </w:num>
  <w:num w:numId="13">
    <w:abstractNumId w:val="4"/>
  </w:num>
  <w:num w:numId="14">
    <w:abstractNumId w:val="15"/>
  </w:num>
  <w:num w:numId="15">
    <w:abstractNumId w:val="3"/>
  </w:num>
  <w:num w:numId="16">
    <w:abstractNumId w:val="8"/>
  </w:num>
  <w:num w:numId="17">
    <w:abstractNumId w:val="5"/>
  </w:num>
  <w:num w:numId="18">
    <w:abstractNumId w:val="14"/>
  </w:num>
  <w:num w:numId="19">
    <w:abstractNumId w:val="39"/>
  </w:num>
  <w:num w:numId="20">
    <w:abstractNumId w:val="1"/>
  </w:num>
  <w:num w:numId="21">
    <w:abstractNumId w:val="26"/>
  </w:num>
  <w:num w:numId="22">
    <w:abstractNumId w:val="47"/>
  </w:num>
  <w:num w:numId="23">
    <w:abstractNumId w:val="28"/>
  </w:num>
  <w:num w:numId="24">
    <w:abstractNumId w:val="9"/>
  </w:num>
  <w:num w:numId="25">
    <w:abstractNumId w:val="25"/>
  </w:num>
  <w:num w:numId="26">
    <w:abstractNumId w:val="24"/>
  </w:num>
  <w:num w:numId="27">
    <w:abstractNumId w:val="42"/>
  </w:num>
  <w:num w:numId="28">
    <w:abstractNumId w:val="2"/>
  </w:num>
  <w:num w:numId="29">
    <w:abstractNumId w:val="44"/>
  </w:num>
  <w:num w:numId="30">
    <w:abstractNumId w:val="12"/>
  </w:num>
  <w:num w:numId="31">
    <w:abstractNumId w:val="41"/>
  </w:num>
  <w:num w:numId="32">
    <w:abstractNumId w:val="36"/>
  </w:num>
  <w:num w:numId="33">
    <w:abstractNumId w:val="18"/>
  </w:num>
  <w:num w:numId="34">
    <w:abstractNumId w:val="13"/>
  </w:num>
  <w:num w:numId="35">
    <w:abstractNumId w:val="6"/>
  </w:num>
  <w:num w:numId="36">
    <w:abstractNumId w:val="34"/>
  </w:num>
  <w:num w:numId="37">
    <w:abstractNumId w:val="19"/>
  </w:num>
  <w:num w:numId="38">
    <w:abstractNumId w:val="33"/>
  </w:num>
  <w:num w:numId="39">
    <w:abstractNumId w:val="22"/>
  </w:num>
  <w:num w:numId="40">
    <w:abstractNumId w:val="46"/>
  </w:num>
  <w:num w:numId="41">
    <w:abstractNumId w:val="11"/>
  </w:num>
  <w:num w:numId="42">
    <w:abstractNumId w:val="30"/>
  </w:num>
  <w:num w:numId="43">
    <w:abstractNumId w:val="7"/>
  </w:num>
  <w:num w:numId="44">
    <w:abstractNumId w:val="21"/>
  </w:num>
  <w:num w:numId="45">
    <w:abstractNumId w:val="38"/>
  </w:num>
  <w:num w:numId="46">
    <w:abstractNumId w:val="10"/>
  </w:num>
  <w:num w:numId="47">
    <w:abstractNumId w:val="23"/>
  </w:num>
  <w:num w:numId="48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0C5"/>
    <w:rsid w:val="00002155"/>
    <w:rsid w:val="00002692"/>
    <w:rsid w:val="000027E1"/>
    <w:rsid w:val="00002F24"/>
    <w:rsid w:val="000038E4"/>
    <w:rsid w:val="00003D02"/>
    <w:rsid w:val="00004B96"/>
    <w:rsid w:val="00004DD9"/>
    <w:rsid w:val="00004FCD"/>
    <w:rsid w:val="00005770"/>
    <w:rsid w:val="00006593"/>
    <w:rsid w:val="00006B12"/>
    <w:rsid w:val="00006B4B"/>
    <w:rsid w:val="00006BC9"/>
    <w:rsid w:val="00007276"/>
    <w:rsid w:val="00007B7C"/>
    <w:rsid w:val="00007D45"/>
    <w:rsid w:val="0001007D"/>
    <w:rsid w:val="00010080"/>
    <w:rsid w:val="0001176F"/>
    <w:rsid w:val="000121D3"/>
    <w:rsid w:val="000125D3"/>
    <w:rsid w:val="000127A1"/>
    <w:rsid w:val="00012BBA"/>
    <w:rsid w:val="00012F0D"/>
    <w:rsid w:val="00012FB6"/>
    <w:rsid w:val="000134D3"/>
    <w:rsid w:val="000142F7"/>
    <w:rsid w:val="00014770"/>
    <w:rsid w:val="0001492E"/>
    <w:rsid w:val="00014E5F"/>
    <w:rsid w:val="000152A2"/>
    <w:rsid w:val="00015BFA"/>
    <w:rsid w:val="00015E62"/>
    <w:rsid w:val="000165F3"/>
    <w:rsid w:val="00016EA5"/>
    <w:rsid w:val="00016FA5"/>
    <w:rsid w:val="00017A8A"/>
    <w:rsid w:val="00017BC1"/>
    <w:rsid w:val="00017E1F"/>
    <w:rsid w:val="00020D71"/>
    <w:rsid w:val="00022523"/>
    <w:rsid w:val="00022FAC"/>
    <w:rsid w:val="00023D09"/>
    <w:rsid w:val="0002416E"/>
    <w:rsid w:val="000244F6"/>
    <w:rsid w:val="0002475C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3DC"/>
    <w:rsid w:val="00031562"/>
    <w:rsid w:val="0003194B"/>
    <w:rsid w:val="00031A3E"/>
    <w:rsid w:val="0003231C"/>
    <w:rsid w:val="00032766"/>
    <w:rsid w:val="00032DF5"/>
    <w:rsid w:val="00033065"/>
    <w:rsid w:val="0003318B"/>
    <w:rsid w:val="00033CCF"/>
    <w:rsid w:val="00034412"/>
    <w:rsid w:val="00034604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C2B"/>
    <w:rsid w:val="00050FB2"/>
    <w:rsid w:val="0005140B"/>
    <w:rsid w:val="0005142D"/>
    <w:rsid w:val="00052335"/>
    <w:rsid w:val="00052815"/>
    <w:rsid w:val="00052853"/>
    <w:rsid w:val="0005287B"/>
    <w:rsid w:val="00052AAB"/>
    <w:rsid w:val="0005334A"/>
    <w:rsid w:val="00053845"/>
    <w:rsid w:val="0005529F"/>
    <w:rsid w:val="000554B2"/>
    <w:rsid w:val="0005588A"/>
    <w:rsid w:val="000559A5"/>
    <w:rsid w:val="00055C89"/>
    <w:rsid w:val="00056107"/>
    <w:rsid w:val="000561FA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EFD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145"/>
    <w:rsid w:val="00074F0F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97E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25B"/>
    <w:rsid w:val="000874EE"/>
    <w:rsid w:val="00087B59"/>
    <w:rsid w:val="000906E8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99A"/>
    <w:rsid w:val="000A2D2C"/>
    <w:rsid w:val="000A375E"/>
    <w:rsid w:val="000A395F"/>
    <w:rsid w:val="000A435C"/>
    <w:rsid w:val="000A4874"/>
    <w:rsid w:val="000A515F"/>
    <w:rsid w:val="000A5973"/>
    <w:rsid w:val="000A5977"/>
    <w:rsid w:val="000A59E5"/>
    <w:rsid w:val="000A5AA6"/>
    <w:rsid w:val="000A5B22"/>
    <w:rsid w:val="000A634F"/>
    <w:rsid w:val="000A68DC"/>
    <w:rsid w:val="000A6C58"/>
    <w:rsid w:val="000A6F48"/>
    <w:rsid w:val="000A7517"/>
    <w:rsid w:val="000A768D"/>
    <w:rsid w:val="000A7A26"/>
    <w:rsid w:val="000B0E93"/>
    <w:rsid w:val="000B1EAE"/>
    <w:rsid w:val="000B29CF"/>
    <w:rsid w:val="000B2A51"/>
    <w:rsid w:val="000B2FAF"/>
    <w:rsid w:val="000B3002"/>
    <w:rsid w:val="000B33B5"/>
    <w:rsid w:val="000B44A1"/>
    <w:rsid w:val="000B4C43"/>
    <w:rsid w:val="000B52E7"/>
    <w:rsid w:val="000B591D"/>
    <w:rsid w:val="000B5C2D"/>
    <w:rsid w:val="000B725E"/>
    <w:rsid w:val="000B7260"/>
    <w:rsid w:val="000B7462"/>
    <w:rsid w:val="000B7A6F"/>
    <w:rsid w:val="000B7D32"/>
    <w:rsid w:val="000C001F"/>
    <w:rsid w:val="000C0DBC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6C51"/>
    <w:rsid w:val="000C74C1"/>
    <w:rsid w:val="000C7D64"/>
    <w:rsid w:val="000D04B4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971"/>
    <w:rsid w:val="000E081F"/>
    <w:rsid w:val="000E1566"/>
    <w:rsid w:val="000E1CDF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67DF"/>
    <w:rsid w:val="000F0270"/>
    <w:rsid w:val="000F032E"/>
    <w:rsid w:val="000F043D"/>
    <w:rsid w:val="000F07A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6C30"/>
    <w:rsid w:val="000F7731"/>
    <w:rsid w:val="000F7CA7"/>
    <w:rsid w:val="000F7F39"/>
    <w:rsid w:val="00100285"/>
    <w:rsid w:val="00101177"/>
    <w:rsid w:val="00101B5C"/>
    <w:rsid w:val="00102606"/>
    <w:rsid w:val="00102DF0"/>
    <w:rsid w:val="00102E45"/>
    <w:rsid w:val="00103374"/>
    <w:rsid w:val="00103539"/>
    <w:rsid w:val="00103635"/>
    <w:rsid w:val="00103B7E"/>
    <w:rsid w:val="001059DF"/>
    <w:rsid w:val="00105F03"/>
    <w:rsid w:val="00105F5B"/>
    <w:rsid w:val="001061D6"/>
    <w:rsid w:val="00107947"/>
    <w:rsid w:val="0011000A"/>
    <w:rsid w:val="0011030C"/>
    <w:rsid w:val="001107FF"/>
    <w:rsid w:val="00110FFE"/>
    <w:rsid w:val="0011122A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2F6"/>
    <w:rsid w:val="00116439"/>
    <w:rsid w:val="001174EB"/>
    <w:rsid w:val="00117D5F"/>
    <w:rsid w:val="00117EF7"/>
    <w:rsid w:val="00120221"/>
    <w:rsid w:val="00120336"/>
    <w:rsid w:val="0012066C"/>
    <w:rsid w:val="001214EB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0BA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BA2"/>
    <w:rsid w:val="00135E59"/>
    <w:rsid w:val="0013653E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22D"/>
    <w:rsid w:val="00144472"/>
    <w:rsid w:val="00144D28"/>
    <w:rsid w:val="001458B7"/>
    <w:rsid w:val="00145F26"/>
    <w:rsid w:val="00145FE8"/>
    <w:rsid w:val="00146E95"/>
    <w:rsid w:val="00147447"/>
    <w:rsid w:val="001476B0"/>
    <w:rsid w:val="0015021B"/>
    <w:rsid w:val="00150905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D2E"/>
    <w:rsid w:val="001570F4"/>
    <w:rsid w:val="0016011F"/>
    <w:rsid w:val="0016047D"/>
    <w:rsid w:val="00160530"/>
    <w:rsid w:val="001613FC"/>
    <w:rsid w:val="001615BB"/>
    <w:rsid w:val="00161609"/>
    <w:rsid w:val="00161FE9"/>
    <w:rsid w:val="001624F3"/>
    <w:rsid w:val="00162CA8"/>
    <w:rsid w:val="001639DA"/>
    <w:rsid w:val="00163A16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49B9"/>
    <w:rsid w:val="00175B83"/>
    <w:rsid w:val="00176BEE"/>
    <w:rsid w:val="001778D4"/>
    <w:rsid w:val="001778DC"/>
    <w:rsid w:val="00180009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D6"/>
    <w:rsid w:val="001848A6"/>
    <w:rsid w:val="001849B9"/>
    <w:rsid w:val="00185132"/>
    <w:rsid w:val="001857AB"/>
    <w:rsid w:val="0018591E"/>
    <w:rsid w:val="00185BDE"/>
    <w:rsid w:val="00186022"/>
    <w:rsid w:val="001860FF"/>
    <w:rsid w:val="001863F5"/>
    <w:rsid w:val="001873B5"/>
    <w:rsid w:val="0018778E"/>
    <w:rsid w:val="001878CF"/>
    <w:rsid w:val="00187D4C"/>
    <w:rsid w:val="00187E11"/>
    <w:rsid w:val="00190118"/>
    <w:rsid w:val="0019018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5D1"/>
    <w:rsid w:val="001979F7"/>
    <w:rsid w:val="00197AF4"/>
    <w:rsid w:val="001A075F"/>
    <w:rsid w:val="001A11D1"/>
    <w:rsid w:val="001A17B1"/>
    <w:rsid w:val="001A2B72"/>
    <w:rsid w:val="001A2DE7"/>
    <w:rsid w:val="001A3388"/>
    <w:rsid w:val="001A3A08"/>
    <w:rsid w:val="001A3B55"/>
    <w:rsid w:val="001A4295"/>
    <w:rsid w:val="001A4669"/>
    <w:rsid w:val="001A4683"/>
    <w:rsid w:val="001A62D2"/>
    <w:rsid w:val="001A6305"/>
    <w:rsid w:val="001A635D"/>
    <w:rsid w:val="001A695E"/>
    <w:rsid w:val="001A6D13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72E"/>
    <w:rsid w:val="001B3B3C"/>
    <w:rsid w:val="001B3F31"/>
    <w:rsid w:val="001B3FBD"/>
    <w:rsid w:val="001B4125"/>
    <w:rsid w:val="001B41AA"/>
    <w:rsid w:val="001B58C9"/>
    <w:rsid w:val="001B5F33"/>
    <w:rsid w:val="001B6B31"/>
    <w:rsid w:val="001B6EF9"/>
    <w:rsid w:val="001B710A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CE4"/>
    <w:rsid w:val="001C4149"/>
    <w:rsid w:val="001C4265"/>
    <w:rsid w:val="001C48D1"/>
    <w:rsid w:val="001C549D"/>
    <w:rsid w:val="001C5739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E5"/>
    <w:rsid w:val="001D1C7C"/>
    <w:rsid w:val="001D1D2C"/>
    <w:rsid w:val="001D3712"/>
    <w:rsid w:val="001D3C1A"/>
    <w:rsid w:val="001D3D2F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DEB"/>
    <w:rsid w:val="001E2E5E"/>
    <w:rsid w:val="001E2F1F"/>
    <w:rsid w:val="001E38C7"/>
    <w:rsid w:val="001E38DA"/>
    <w:rsid w:val="001E38F1"/>
    <w:rsid w:val="001E4F4D"/>
    <w:rsid w:val="001E5749"/>
    <w:rsid w:val="001E63B0"/>
    <w:rsid w:val="001E6B0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5CE"/>
    <w:rsid w:val="001F16F9"/>
    <w:rsid w:val="001F191B"/>
    <w:rsid w:val="001F1BA1"/>
    <w:rsid w:val="001F292C"/>
    <w:rsid w:val="001F34EB"/>
    <w:rsid w:val="001F3D70"/>
    <w:rsid w:val="001F3F7B"/>
    <w:rsid w:val="001F3F84"/>
    <w:rsid w:val="001F49A9"/>
    <w:rsid w:val="001F4B3D"/>
    <w:rsid w:val="001F4BAE"/>
    <w:rsid w:val="001F4DFE"/>
    <w:rsid w:val="001F5AF9"/>
    <w:rsid w:val="001F6D2D"/>
    <w:rsid w:val="001F707D"/>
    <w:rsid w:val="001F7815"/>
    <w:rsid w:val="002011EE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26A"/>
    <w:rsid w:val="00205B58"/>
    <w:rsid w:val="0020636B"/>
    <w:rsid w:val="002073AB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918"/>
    <w:rsid w:val="002134F5"/>
    <w:rsid w:val="0021389B"/>
    <w:rsid w:val="002139B4"/>
    <w:rsid w:val="00214F0F"/>
    <w:rsid w:val="002161ED"/>
    <w:rsid w:val="0022025D"/>
    <w:rsid w:val="002203C4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0CB"/>
    <w:rsid w:val="00225A96"/>
    <w:rsid w:val="00225C5A"/>
    <w:rsid w:val="00225EBE"/>
    <w:rsid w:val="00226110"/>
    <w:rsid w:val="0022650A"/>
    <w:rsid w:val="002266EA"/>
    <w:rsid w:val="00226753"/>
    <w:rsid w:val="00226899"/>
    <w:rsid w:val="0022701D"/>
    <w:rsid w:val="002300ED"/>
    <w:rsid w:val="002305D0"/>
    <w:rsid w:val="00230E6C"/>
    <w:rsid w:val="002319B4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770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29C"/>
    <w:rsid w:val="002524C8"/>
    <w:rsid w:val="002525E7"/>
    <w:rsid w:val="00252DDC"/>
    <w:rsid w:val="0025327B"/>
    <w:rsid w:val="00253410"/>
    <w:rsid w:val="00253446"/>
    <w:rsid w:val="002537C0"/>
    <w:rsid w:val="00253C2D"/>
    <w:rsid w:val="002543C5"/>
    <w:rsid w:val="002544BF"/>
    <w:rsid w:val="002545FA"/>
    <w:rsid w:val="00254748"/>
    <w:rsid w:val="002549BA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311F"/>
    <w:rsid w:val="00264849"/>
    <w:rsid w:val="00265094"/>
    <w:rsid w:val="00265AB5"/>
    <w:rsid w:val="00265B00"/>
    <w:rsid w:val="00266230"/>
    <w:rsid w:val="00266515"/>
    <w:rsid w:val="002665EE"/>
    <w:rsid w:val="002669F8"/>
    <w:rsid w:val="0026746D"/>
    <w:rsid w:val="002708F4"/>
    <w:rsid w:val="002711EA"/>
    <w:rsid w:val="00272553"/>
    <w:rsid w:val="00272B41"/>
    <w:rsid w:val="00273A8E"/>
    <w:rsid w:val="00273B26"/>
    <w:rsid w:val="00273D3E"/>
    <w:rsid w:val="00274738"/>
    <w:rsid w:val="002752E5"/>
    <w:rsid w:val="00276161"/>
    <w:rsid w:val="002769FB"/>
    <w:rsid w:val="00276E80"/>
    <w:rsid w:val="0027783D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E13"/>
    <w:rsid w:val="002838B0"/>
    <w:rsid w:val="00284001"/>
    <w:rsid w:val="0028412D"/>
    <w:rsid w:val="00284B2F"/>
    <w:rsid w:val="00285105"/>
    <w:rsid w:val="0028520D"/>
    <w:rsid w:val="0028678A"/>
    <w:rsid w:val="00287149"/>
    <w:rsid w:val="0028757A"/>
    <w:rsid w:val="00290A6C"/>
    <w:rsid w:val="00290E14"/>
    <w:rsid w:val="0029138A"/>
    <w:rsid w:val="00291E21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F89"/>
    <w:rsid w:val="002974A3"/>
    <w:rsid w:val="002977D4"/>
    <w:rsid w:val="00297FC9"/>
    <w:rsid w:val="002A00B2"/>
    <w:rsid w:val="002A05D1"/>
    <w:rsid w:val="002A06D5"/>
    <w:rsid w:val="002A0BE9"/>
    <w:rsid w:val="002A231D"/>
    <w:rsid w:val="002A24C9"/>
    <w:rsid w:val="002A351B"/>
    <w:rsid w:val="002A352A"/>
    <w:rsid w:val="002A3691"/>
    <w:rsid w:val="002A3954"/>
    <w:rsid w:val="002A397A"/>
    <w:rsid w:val="002A3C28"/>
    <w:rsid w:val="002A4DA6"/>
    <w:rsid w:val="002A5262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A7DD1"/>
    <w:rsid w:val="002B00B9"/>
    <w:rsid w:val="002B013D"/>
    <w:rsid w:val="002B0B21"/>
    <w:rsid w:val="002B1F8C"/>
    <w:rsid w:val="002B26A9"/>
    <w:rsid w:val="002B2B7D"/>
    <w:rsid w:val="002B3161"/>
    <w:rsid w:val="002B31A6"/>
    <w:rsid w:val="002B3693"/>
    <w:rsid w:val="002B3DF9"/>
    <w:rsid w:val="002B4020"/>
    <w:rsid w:val="002B4685"/>
    <w:rsid w:val="002B5A2E"/>
    <w:rsid w:val="002B5DEB"/>
    <w:rsid w:val="002B6006"/>
    <w:rsid w:val="002B66E0"/>
    <w:rsid w:val="002B6B76"/>
    <w:rsid w:val="002B6DE8"/>
    <w:rsid w:val="002B6F52"/>
    <w:rsid w:val="002B7F8E"/>
    <w:rsid w:val="002C0178"/>
    <w:rsid w:val="002C1000"/>
    <w:rsid w:val="002C1D15"/>
    <w:rsid w:val="002C2214"/>
    <w:rsid w:val="002C23C1"/>
    <w:rsid w:val="002C2977"/>
    <w:rsid w:val="002C2F04"/>
    <w:rsid w:val="002C2F06"/>
    <w:rsid w:val="002C2FF9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824"/>
    <w:rsid w:val="002C7AE4"/>
    <w:rsid w:val="002C7BA8"/>
    <w:rsid w:val="002C7DB4"/>
    <w:rsid w:val="002D027F"/>
    <w:rsid w:val="002D17D2"/>
    <w:rsid w:val="002D1B1F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BD6"/>
    <w:rsid w:val="002E04AF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EB0"/>
    <w:rsid w:val="002F00C2"/>
    <w:rsid w:val="002F0123"/>
    <w:rsid w:val="002F075F"/>
    <w:rsid w:val="002F09B8"/>
    <w:rsid w:val="002F160D"/>
    <w:rsid w:val="002F1AAD"/>
    <w:rsid w:val="002F1BE2"/>
    <w:rsid w:val="002F20AE"/>
    <w:rsid w:val="002F217F"/>
    <w:rsid w:val="002F2D6B"/>
    <w:rsid w:val="002F37BE"/>
    <w:rsid w:val="002F3F8E"/>
    <w:rsid w:val="002F418F"/>
    <w:rsid w:val="002F43E5"/>
    <w:rsid w:val="002F4747"/>
    <w:rsid w:val="002F4AA0"/>
    <w:rsid w:val="002F5E03"/>
    <w:rsid w:val="002F779B"/>
    <w:rsid w:val="002F77AC"/>
    <w:rsid w:val="002F7D9C"/>
    <w:rsid w:val="003004C3"/>
    <w:rsid w:val="00300BB2"/>
    <w:rsid w:val="00301430"/>
    <w:rsid w:val="00301673"/>
    <w:rsid w:val="00301864"/>
    <w:rsid w:val="00301A47"/>
    <w:rsid w:val="00302600"/>
    <w:rsid w:val="00302A16"/>
    <w:rsid w:val="0030349A"/>
    <w:rsid w:val="003034E3"/>
    <w:rsid w:val="003037EE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414"/>
    <w:rsid w:val="00307F1B"/>
    <w:rsid w:val="0031025D"/>
    <w:rsid w:val="00310C8F"/>
    <w:rsid w:val="0031138F"/>
    <w:rsid w:val="00311A4C"/>
    <w:rsid w:val="00311C0B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0EED"/>
    <w:rsid w:val="003213D1"/>
    <w:rsid w:val="0032190A"/>
    <w:rsid w:val="00321920"/>
    <w:rsid w:val="003224A6"/>
    <w:rsid w:val="00322B01"/>
    <w:rsid w:val="00322C25"/>
    <w:rsid w:val="00323170"/>
    <w:rsid w:val="003236E8"/>
    <w:rsid w:val="00323A72"/>
    <w:rsid w:val="00323CB8"/>
    <w:rsid w:val="003249F8"/>
    <w:rsid w:val="00324F23"/>
    <w:rsid w:val="00325312"/>
    <w:rsid w:val="00325568"/>
    <w:rsid w:val="003256C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09A"/>
    <w:rsid w:val="00342108"/>
    <w:rsid w:val="00342184"/>
    <w:rsid w:val="003425D3"/>
    <w:rsid w:val="0034296D"/>
    <w:rsid w:val="00343795"/>
    <w:rsid w:val="00343990"/>
    <w:rsid w:val="00344BF9"/>
    <w:rsid w:val="00345465"/>
    <w:rsid w:val="0034550B"/>
    <w:rsid w:val="003462FF"/>
    <w:rsid w:val="00346557"/>
    <w:rsid w:val="00346585"/>
    <w:rsid w:val="00347046"/>
    <w:rsid w:val="003471B1"/>
    <w:rsid w:val="00347884"/>
    <w:rsid w:val="00347CBD"/>
    <w:rsid w:val="00347DAE"/>
    <w:rsid w:val="00351248"/>
    <w:rsid w:val="003517D0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CED"/>
    <w:rsid w:val="00357D47"/>
    <w:rsid w:val="003605AC"/>
    <w:rsid w:val="003607F4"/>
    <w:rsid w:val="003608EC"/>
    <w:rsid w:val="0036131F"/>
    <w:rsid w:val="00361632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5DD6"/>
    <w:rsid w:val="00366711"/>
    <w:rsid w:val="003671EB"/>
    <w:rsid w:val="00367AD3"/>
    <w:rsid w:val="00367E8C"/>
    <w:rsid w:val="0037125D"/>
    <w:rsid w:val="00371AB7"/>
    <w:rsid w:val="00371E16"/>
    <w:rsid w:val="00372540"/>
    <w:rsid w:val="00372AC6"/>
    <w:rsid w:val="00372EF0"/>
    <w:rsid w:val="00373C46"/>
    <w:rsid w:val="003755E9"/>
    <w:rsid w:val="00375908"/>
    <w:rsid w:val="0037684C"/>
    <w:rsid w:val="003776D9"/>
    <w:rsid w:val="003779C8"/>
    <w:rsid w:val="00377A56"/>
    <w:rsid w:val="00380059"/>
    <w:rsid w:val="00380347"/>
    <w:rsid w:val="00380B69"/>
    <w:rsid w:val="0038142A"/>
    <w:rsid w:val="003814E2"/>
    <w:rsid w:val="0038311C"/>
    <w:rsid w:val="00383424"/>
    <w:rsid w:val="003838B5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90F7F"/>
    <w:rsid w:val="003910FA"/>
    <w:rsid w:val="00391392"/>
    <w:rsid w:val="00391B38"/>
    <w:rsid w:val="00391B44"/>
    <w:rsid w:val="00391EDF"/>
    <w:rsid w:val="003923BC"/>
    <w:rsid w:val="00392840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0EA3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BF3"/>
    <w:rsid w:val="003B1A35"/>
    <w:rsid w:val="003B22CD"/>
    <w:rsid w:val="003B3DCE"/>
    <w:rsid w:val="003B4216"/>
    <w:rsid w:val="003B4379"/>
    <w:rsid w:val="003B43B1"/>
    <w:rsid w:val="003B55DC"/>
    <w:rsid w:val="003B5A9E"/>
    <w:rsid w:val="003B6429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75B"/>
    <w:rsid w:val="003C306C"/>
    <w:rsid w:val="003C357F"/>
    <w:rsid w:val="003C3726"/>
    <w:rsid w:val="003C37F2"/>
    <w:rsid w:val="003C395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16DF"/>
    <w:rsid w:val="003D17A6"/>
    <w:rsid w:val="003D1A6C"/>
    <w:rsid w:val="003D21DF"/>
    <w:rsid w:val="003D2468"/>
    <w:rsid w:val="003D26CA"/>
    <w:rsid w:val="003D3B46"/>
    <w:rsid w:val="003D4469"/>
    <w:rsid w:val="003D55EB"/>
    <w:rsid w:val="003D5AD6"/>
    <w:rsid w:val="003D5C0A"/>
    <w:rsid w:val="003D60B6"/>
    <w:rsid w:val="003D64B0"/>
    <w:rsid w:val="003D6A2F"/>
    <w:rsid w:val="003D6BAE"/>
    <w:rsid w:val="003E1527"/>
    <w:rsid w:val="003E179F"/>
    <w:rsid w:val="003E2027"/>
    <w:rsid w:val="003E2030"/>
    <w:rsid w:val="003E3805"/>
    <w:rsid w:val="003E3A2B"/>
    <w:rsid w:val="003E3C66"/>
    <w:rsid w:val="003E45DB"/>
    <w:rsid w:val="003E467C"/>
    <w:rsid w:val="003E4720"/>
    <w:rsid w:val="003E4F18"/>
    <w:rsid w:val="003E5555"/>
    <w:rsid w:val="003E5562"/>
    <w:rsid w:val="003E59F5"/>
    <w:rsid w:val="003E5D10"/>
    <w:rsid w:val="003E5F06"/>
    <w:rsid w:val="003E6AF8"/>
    <w:rsid w:val="003E6E28"/>
    <w:rsid w:val="003E6E95"/>
    <w:rsid w:val="003E76B5"/>
    <w:rsid w:val="003E78A4"/>
    <w:rsid w:val="003E7E0C"/>
    <w:rsid w:val="003F033B"/>
    <w:rsid w:val="003F0864"/>
    <w:rsid w:val="003F08E7"/>
    <w:rsid w:val="003F21B5"/>
    <w:rsid w:val="003F232A"/>
    <w:rsid w:val="003F2E11"/>
    <w:rsid w:val="003F3209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564"/>
    <w:rsid w:val="003F689F"/>
    <w:rsid w:val="003F68CE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F4B"/>
    <w:rsid w:val="00405487"/>
    <w:rsid w:val="0040551F"/>
    <w:rsid w:val="0040583A"/>
    <w:rsid w:val="004058E3"/>
    <w:rsid w:val="00405F33"/>
    <w:rsid w:val="0040607F"/>
    <w:rsid w:val="00406686"/>
    <w:rsid w:val="00406922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DB"/>
    <w:rsid w:val="00412E3A"/>
    <w:rsid w:val="00413107"/>
    <w:rsid w:val="00413357"/>
    <w:rsid w:val="0041426D"/>
    <w:rsid w:val="0041430E"/>
    <w:rsid w:val="00414B91"/>
    <w:rsid w:val="00415571"/>
    <w:rsid w:val="004155EC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92C"/>
    <w:rsid w:val="00426035"/>
    <w:rsid w:val="004266AF"/>
    <w:rsid w:val="00426C89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DF0"/>
    <w:rsid w:val="00432073"/>
    <w:rsid w:val="004320E6"/>
    <w:rsid w:val="0043258C"/>
    <w:rsid w:val="0043272F"/>
    <w:rsid w:val="00432ECD"/>
    <w:rsid w:val="0043338F"/>
    <w:rsid w:val="00433B7E"/>
    <w:rsid w:val="004340C9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5B99"/>
    <w:rsid w:val="00445E56"/>
    <w:rsid w:val="004461CC"/>
    <w:rsid w:val="00446DF7"/>
    <w:rsid w:val="00446E2D"/>
    <w:rsid w:val="004474EA"/>
    <w:rsid w:val="004478DE"/>
    <w:rsid w:val="004502D9"/>
    <w:rsid w:val="00451064"/>
    <w:rsid w:val="00451825"/>
    <w:rsid w:val="0045195C"/>
    <w:rsid w:val="00452197"/>
    <w:rsid w:val="004525AE"/>
    <w:rsid w:val="004528FE"/>
    <w:rsid w:val="0045305B"/>
    <w:rsid w:val="00453439"/>
    <w:rsid w:val="0045387C"/>
    <w:rsid w:val="00453906"/>
    <w:rsid w:val="00453A86"/>
    <w:rsid w:val="00453D33"/>
    <w:rsid w:val="0045482E"/>
    <w:rsid w:val="00454AF3"/>
    <w:rsid w:val="0045531D"/>
    <w:rsid w:val="00456016"/>
    <w:rsid w:val="00456031"/>
    <w:rsid w:val="0045659A"/>
    <w:rsid w:val="00456E6F"/>
    <w:rsid w:val="00456F07"/>
    <w:rsid w:val="0046093E"/>
    <w:rsid w:val="00460970"/>
    <w:rsid w:val="00460CA5"/>
    <w:rsid w:val="004610EC"/>
    <w:rsid w:val="00461371"/>
    <w:rsid w:val="00461E9A"/>
    <w:rsid w:val="00462651"/>
    <w:rsid w:val="00462A44"/>
    <w:rsid w:val="00462FA5"/>
    <w:rsid w:val="004631D5"/>
    <w:rsid w:val="0046337B"/>
    <w:rsid w:val="00464A46"/>
    <w:rsid w:val="00464D96"/>
    <w:rsid w:val="0046545C"/>
    <w:rsid w:val="0046561E"/>
    <w:rsid w:val="00465D70"/>
    <w:rsid w:val="00465E62"/>
    <w:rsid w:val="00465F89"/>
    <w:rsid w:val="00466480"/>
    <w:rsid w:val="00466A3E"/>
    <w:rsid w:val="00466F7F"/>
    <w:rsid w:val="00467191"/>
    <w:rsid w:val="00467302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E4"/>
    <w:rsid w:val="004749AC"/>
    <w:rsid w:val="004749E5"/>
    <w:rsid w:val="00474A09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8C1"/>
    <w:rsid w:val="00477B2A"/>
    <w:rsid w:val="00477F40"/>
    <w:rsid w:val="00480007"/>
    <w:rsid w:val="00480384"/>
    <w:rsid w:val="004810D8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90887"/>
    <w:rsid w:val="004908CB"/>
    <w:rsid w:val="00490F4E"/>
    <w:rsid w:val="00491A03"/>
    <w:rsid w:val="00492D6D"/>
    <w:rsid w:val="004930EF"/>
    <w:rsid w:val="004939AA"/>
    <w:rsid w:val="00493AA0"/>
    <w:rsid w:val="004944B0"/>
    <w:rsid w:val="00495479"/>
    <w:rsid w:val="00495D87"/>
    <w:rsid w:val="00495E61"/>
    <w:rsid w:val="00495F2D"/>
    <w:rsid w:val="0049632E"/>
    <w:rsid w:val="0049715D"/>
    <w:rsid w:val="00497602"/>
    <w:rsid w:val="004978C8"/>
    <w:rsid w:val="004A0595"/>
    <w:rsid w:val="004A0EF8"/>
    <w:rsid w:val="004A1350"/>
    <w:rsid w:val="004A1418"/>
    <w:rsid w:val="004A146B"/>
    <w:rsid w:val="004A25EC"/>
    <w:rsid w:val="004A2FED"/>
    <w:rsid w:val="004A3152"/>
    <w:rsid w:val="004A3317"/>
    <w:rsid w:val="004A464B"/>
    <w:rsid w:val="004A4711"/>
    <w:rsid w:val="004A4A4C"/>
    <w:rsid w:val="004A4F34"/>
    <w:rsid w:val="004A50D7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1905"/>
    <w:rsid w:val="004B22AF"/>
    <w:rsid w:val="004B2380"/>
    <w:rsid w:val="004B2512"/>
    <w:rsid w:val="004B37F2"/>
    <w:rsid w:val="004B4020"/>
    <w:rsid w:val="004B4493"/>
    <w:rsid w:val="004B4F9A"/>
    <w:rsid w:val="004B5464"/>
    <w:rsid w:val="004B5591"/>
    <w:rsid w:val="004B5A29"/>
    <w:rsid w:val="004B6476"/>
    <w:rsid w:val="004B6A96"/>
    <w:rsid w:val="004B6F64"/>
    <w:rsid w:val="004B7635"/>
    <w:rsid w:val="004C0CA7"/>
    <w:rsid w:val="004C0EEE"/>
    <w:rsid w:val="004C13B1"/>
    <w:rsid w:val="004C164B"/>
    <w:rsid w:val="004C2229"/>
    <w:rsid w:val="004C26F2"/>
    <w:rsid w:val="004C2BC2"/>
    <w:rsid w:val="004C3A78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1A3F"/>
    <w:rsid w:val="004D2F79"/>
    <w:rsid w:val="004D3A28"/>
    <w:rsid w:val="004D43B8"/>
    <w:rsid w:val="004D4C59"/>
    <w:rsid w:val="004D518A"/>
    <w:rsid w:val="004D54D4"/>
    <w:rsid w:val="004D54E7"/>
    <w:rsid w:val="004D55A3"/>
    <w:rsid w:val="004D5E3C"/>
    <w:rsid w:val="004D735C"/>
    <w:rsid w:val="004D7613"/>
    <w:rsid w:val="004D7B55"/>
    <w:rsid w:val="004E020E"/>
    <w:rsid w:val="004E02D8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12B6"/>
    <w:rsid w:val="004F12C6"/>
    <w:rsid w:val="004F187C"/>
    <w:rsid w:val="004F1912"/>
    <w:rsid w:val="004F2D35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50029C"/>
    <w:rsid w:val="00500CD0"/>
    <w:rsid w:val="005012F0"/>
    <w:rsid w:val="00501BEB"/>
    <w:rsid w:val="00501C22"/>
    <w:rsid w:val="00501F9A"/>
    <w:rsid w:val="00502A67"/>
    <w:rsid w:val="00502BFE"/>
    <w:rsid w:val="00503515"/>
    <w:rsid w:val="00503692"/>
    <w:rsid w:val="00504BC9"/>
    <w:rsid w:val="0050574A"/>
    <w:rsid w:val="00505C80"/>
    <w:rsid w:val="0050631B"/>
    <w:rsid w:val="0050749D"/>
    <w:rsid w:val="00507B96"/>
    <w:rsid w:val="005101E6"/>
    <w:rsid w:val="0051045C"/>
    <w:rsid w:val="005115BB"/>
    <w:rsid w:val="005117FD"/>
    <w:rsid w:val="00511D63"/>
    <w:rsid w:val="005136FE"/>
    <w:rsid w:val="00513A4B"/>
    <w:rsid w:val="00513E90"/>
    <w:rsid w:val="0051471C"/>
    <w:rsid w:val="00515138"/>
    <w:rsid w:val="005152D5"/>
    <w:rsid w:val="0051538F"/>
    <w:rsid w:val="00515CE2"/>
    <w:rsid w:val="00515F6D"/>
    <w:rsid w:val="005160CA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27E85"/>
    <w:rsid w:val="00530876"/>
    <w:rsid w:val="00530949"/>
    <w:rsid w:val="00530A8B"/>
    <w:rsid w:val="005310EF"/>
    <w:rsid w:val="005318FF"/>
    <w:rsid w:val="00533BAB"/>
    <w:rsid w:val="00533C2A"/>
    <w:rsid w:val="00533C70"/>
    <w:rsid w:val="00534099"/>
    <w:rsid w:val="0053469F"/>
    <w:rsid w:val="00534A29"/>
    <w:rsid w:val="005365AB"/>
    <w:rsid w:val="00536A38"/>
    <w:rsid w:val="00536ED6"/>
    <w:rsid w:val="005370B9"/>
    <w:rsid w:val="005375A3"/>
    <w:rsid w:val="00537CCB"/>
    <w:rsid w:val="00540000"/>
    <w:rsid w:val="00540574"/>
    <w:rsid w:val="00540598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0AD"/>
    <w:rsid w:val="005536D7"/>
    <w:rsid w:val="00553856"/>
    <w:rsid w:val="00553F43"/>
    <w:rsid w:val="00554096"/>
    <w:rsid w:val="00554212"/>
    <w:rsid w:val="005549D1"/>
    <w:rsid w:val="00554D47"/>
    <w:rsid w:val="00554E1F"/>
    <w:rsid w:val="005556E2"/>
    <w:rsid w:val="00555B91"/>
    <w:rsid w:val="00556639"/>
    <w:rsid w:val="0055663B"/>
    <w:rsid w:val="005571DE"/>
    <w:rsid w:val="00561485"/>
    <w:rsid w:val="00561935"/>
    <w:rsid w:val="0056199A"/>
    <w:rsid w:val="00561B98"/>
    <w:rsid w:val="00562362"/>
    <w:rsid w:val="00562A9D"/>
    <w:rsid w:val="0056389F"/>
    <w:rsid w:val="00563BAC"/>
    <w:rsid w:val="00563E72"/>
    <w:rsid w:val="00563FD6"/>
    <w:rsid w:val="0056407C"/>
    <w:rsid w:val="00564814"/>
    <w:rsid w:val="00564949"/>
    <w:rsid w:val="00564B1A"/>
    <w:rsid w:val="00564DD8"/>
    <w:rsid w:val="00564EB3"/>
    <w:rsid w:val="00565088"/>
    <w:rsid w:val="00565810"/>
    <w:rsid w:val="00565877"/>
    <w:rsid w:val="0056638A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50C8"/>
    <w:rsid w:val="0057519B"/>
    <w:rsid w:val="005759EF"/>
    <w:rsid w:val="00575A85"/>
    <w:rsid w:val="00576A89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9A"/>
    <w:rsid w:val="00580FA7"/>
    <w:rsid w:val="00581144"/>
    <w:rsid w:val="005819B7"/>
    <w:rsid w:val="005819F4"/>
    <w:rsid w:val="00581D70"/>
    <w:rsid w:val="00581E06"/>
    <w:rsid w:val="00582C18"/>
    <w:rsid w:val="00583300"/>
    <w:rsid w:val="0058391F"/>
    <w:rsid w:val="005839E9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7400"/>
    <w:rsid w:val="005876AE"/>
    <w:rsid w:val="0059005B"/>
    <w:rsid w:val="00590AC5"/>
    <w:rsid w:val="00591AD6"/>
    <w:rsid w:val="00591C4E"/>
    <w:rsid w:val="00591FA3"/>
    <w:rsid w:val="00592662"/>
    <w:rsid w:val="00593E05"/>
    <w:rsid w:val="00594460"/>
    <w:rsid w:val="00594640"/>
    <w:rsid w:val="00595253"/>
    <w:rsid w:val="005954B4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128B"/>
    <w:rsid w:val="005A13DE"/>
    <w:rsid w:val="005A31F2"/>
    <w:rsid w:val="005A3395"/>
    <w:rsid w:val="005A3A25"/>
    <w:rsid w:val="005A3EBE"/>
    <w:rsid w:val="005A48E0"/>
    <w:rsid w:val="005A52C7"/>
    <w:rsid w:val="005A581E"/>
    <w:rsid w:val="005A5A62"/>
    <w:rsid w:val="005A62D9"/>
    <w:rsid w:val="005A6768"/>
    <w:rsid w:val="005B1E9A"/>
    <w:rsid w:val="005B24DC"/>
    <w:rsid w:val="005B24F1"/>
    <w:rsid w:val="005B2623"/>
    <w:rsid w:val="005B3004"/>
    <w:rsid w:val="005B3228"/>
    <w:rsid w:val="005B3400"/>
    <w:rsid w:val="005B3496"/>
    <w:rsid w:val="005B35D6"/>
    <w:rsid w:val="005B3DC3"/>
    <w:rsid w:val="005B438E"/>
    <w:rsid w:val="005B4C8B"/>
    <w:rsid w:val="005B4CF7"/>
    <w:rsid w:val="005B59EE"/>
    <w:rsid w:val="005B5DCE"/>
    <w:rsid w:val="005B5DD0"/>
    <w:rsid w:val="005B5E4F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C7784"/>
    <w:rsid w:val="005D0156"/>
    <w:rsid w:val="005D08B7"/>
    <w:rsid w:val="005D10DA"/>
    <w:rsid w:val="005D1111"/>
    <w:rsid w:val="005D132F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681D"/>
    <w:rsid w:val="005D7449"/>
    <w:rsid w:val="005D7805"/>
    <w:rsid w:val="005D7F60"/>
    <w:rsid w:val="005D7F68"/>
    <w:rsid w:val="005E0905"/>
    <w:rsid w:val="005E0AB5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43D4"/>
    <w:rsid w:val="005E5FB5"/>
    <w:rsid w:val="005E66F5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600A52"/>
    <w:rsid w:val="00601083"/>
    <w:rsid w:val="006014EB"/>
    <w:rsid w:val="0060323A"/>
    <w:rsid w:val="00603783"/>
    <w:rsid w:val="006038A6"/>
    <w:rsid w:val="0060397C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A57"/>
    <w:rsid w:val="00610E73"/>
    <w:rsid w:val="006110CE"/>
    <w:rsid w:val="00611916"/>
    <w:rsid w:val="00612524"/>
    <w:rsid w:val="006129CA"/>
    <w:rsid w:val="00615713"/>
    <w:rsid w:val="0061614C"/>
    <w:rsid w:val="00617075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938"/>
    <w:rsid w:val="00627A92"/>
    <w:rsid w:val="006300FE"/>
    <w:rsid w:val="00630312"/>
    <w:rsid w:val="00630564"/>
    <w:rsid w:val="0063075C"/>
    <w:rsid w:val="0063096B"/>
    <w:rsid w:val="00630CCB"/>
    <w:rsid w:val="00631321"/>
    <w:rsid w:val="006314C7"/>
    <w:rsid w:val="00631A91"/>
    <w:rsid w:val="00631F4A"/>
    <w:rsid w:val="00632614"/>
    <w:rsid w:val="00633B3E"/>
    <w:rsid w:val="00633CB5"/>
    <w:rsid w:val="0063459B"/>
    <w:rsid w:val="00634956"/>
    <w:rsid w:val="006349CE"/>
    <w:rsid w:val="00634B9E"/>
    <w:rsid w:val="00635ABE"/>
    <w:rsid w:val="00635E10"/>
    <w:rsid w:val="006360EC"/>
    <w:rsid w:val="006371D3"/>
    <w:rsid w:val="006400F6"/>
    <w:rsid w:val="006405DF"/>
    <w:rsid w:val="006410E5"/>
    <w:rsid w:val="006412A3"/>
    <w:rsid w:val="006415C7"/>
    <w:rsid w:val="006416A3"/>
    <w:rsid w:val="0064292D"/>
    <w:rsid w:val="006442B4"/>
    <w:rsid w:val="006444D8"/>
    <w:rsid w:val="00644549"/>
    <w:rsid w:val="0064472A"/>
    <w:rsid w:val="00645246"/>
    <w:rsid w:val="00645B24"/>
    <w:rsid w:val="00645EDF"/>
    <w:rsid w:val="0064681C"/>
    <w:rsid w:val="00647264"/>
    <w:rsid w:val="00647945"/>
    <w:rsid w:val="006503A7"/>
    <w:rsid w:val="0065047D"/>
    <w:rsid w:val="00650F54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117"/>
    <w:rsid w:val="0065519C"/>
    <w:rsid w:val="0065549E"/>
    <w:rsid w:val="0066014D"/>
    <w:rsid w:val="0066035F"/>
    <w:rsid w:val="006613B9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89"/>
    <w:rsid w:val="00667993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0CAE"/>
    <w:rsid w:val="00681FE1"/>
    <w:rsid w:val="00682A69"/>
    <w:rsid w:val="00682F45"/>
    <w:rsid w:val="00683035"/>
    <w:rsid w:val="00683ADF"/>
    <w:rsid w:val="00683E09"/>
    <w:rsid w:val="00683E47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5A53"/>
    <w:rsid w:val="006962EB"/>
    <w:rsid w:val="0069658A"/>
    <w:rsid w:val="0069706E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03"/>
    <w:rsid w:val="006A385A"/>
    <w:rsid w:val="006A3B29"/>
    <w:rsid w:val="006A48A7"/>
    <w:rsid w:val="006A4CC4"/>
    <w:rsid w:val="006A4DE2"/>
    <w:rsid w:val="006A67E3"/>
    <w:rsid w:val="006A6B48"/>
    <w:rsid w:val="006A6D62"/>
    <w:rsid w:val="006A71E9"/>
    <w:rsid w:val="006A76DB"/>
    <w:rsid w:val="006A770A"/>
    <w:rsid w:val="006A78C3"/>
    <w:rsid w:val="006A7A49"/>
    <w:rsid w:val="006B047D"/>
    <w:rsid w:val="006B153A"/>
    <w:rsid w:val="006B1673"/>
    <w:rsid w:val="006B1F5D"/>
    <w:rsid w:val="006B23E8"/>
    <w:rsid w:val="006B26EF"/>
    <w:rsid w:val="006B29A7"/>
    <w:rsid w:val="006B32B2"/>
    <w:rsid w:val="006B34E4"/>
    <w:rsid w:val="006B3C6E"/>
    <w:rsid w:val="006B49B3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29A"/>
    <w:rsid w:val="006D2718"/>
    <w:rsid w:val="006D2A9F"/>
    <w:rsid w:val="006D4736"/>
    <w:rsid w:val="006D564F"/>
    <w:rsid w:val="006D5D32"/>
    <w:rsid w:val="006D5F55"/>
    <w:rsid w:val="006D5FE6"/>
    <w:rsid w:val="006D617B"/>
    <w:rsid w:val="006D627D"/>
    <w:rsid w:val="006D6FC4"/>
    <w:rsid w:val="006D72FB"/>
    <w:rsid w:val="006D7D8E"/>
    <w:rsid w:val="006E19C5"/>
    <w:rsid w:val="006E1BCE"/>
    <w:rsid w:val="006E1CD0"/>
    <w:rsid w:val="006E1F1C"/>
    <w:rsid w:val="006E282E"/>
    <w:rsid w:val="006E2B8A"/>
    <w:rsid w:val="006E2EB6"/>
    <w:rsid w:val="006E3B94"/>
    <w:rsid w:val="006E3FD4"/>
    <w:rsid w:val="006E4263"/>
    <w:rsid w:val="006E4905"/>
    <w:rsid w:val="006E56B1"/>
    <w:rsid w:val="006E6BE1"/>
    <w:rsid w:val="006E716D"/>
    <w:rsid w:val="006E721E"/>
    <w:rsid w:val="006E7ADF"/>
    <w:rsid w:val="006E7F18"/>
    <w:rsid w:val="006F0C62"/>
    <w:rsid w:val="006F1220"/>
    <w:rsid w:val="006F1661"/>
    <w:rsid w:val="006F1AB0"/>
    <w:rsid w:val="006F1D8D"/>
    <w:rsid w:val="006F2012"/>
    <w:rsid w:val="006F463A"/>
    <w:rsid w:val="006F53CF"/>
    <w:rsid w:val="006F558C"/>
    <w:rsid w:val="006F5682"/>
    <w:rsid w:val="006F5F26"/>
    <w:rsid w:val="006F5F82"/>
    <w:rsid w:val="006F6622"/>
    <w:rsid w:val="006F682B"/>
    <w:rsid w:val="006F697B"/>
    <w:rsid w:val="006F7869"/>
    <w:rsid w:val="00700138"/>
    <w:rsid w:val="00700DDE"/>
    <w:rsid w:val="00701054"/>
    <w:rsid w:val="007012FD"/>
    <w:rsid w:val="007018C8"/>
    <w:rsid w:val="00701A79"/>
    <w:rsid w:val="00702720"/>
    <w:rsid w:val="007028FC"/>
    <w:rsid w:val="007039B4"/>
    <w:rsid w:val="00703B11"/>
    <w:rsid w:val="00704CC6"/>
    <w:rsid w:val="00705998"/>
    <w:rsid w:val="0070606C"/>
    <w:rsid w:val="00706631"/>
    <w:rsid w:val="00707240"/>
    <w:rsid w:val="00707730"/>
    <w:rsid w:val="00707B32"/>
    <w:rsid w:val="00710394"/>
    <w:rsid w:val="00710CFA"/>
    <w:rsid w:val="00711115"/>
    <w:rsid w:val="007116BD"/>
    <w:rsid w:val="0071172B"/>
    <w:rsid w:val="00711FB2"/>
    <w:rsid w:val="00712C12"/>
    <w:rsid w:val="00713EFD"/>
    <w:rsid w:val="0071418B"/>
    <w:rsid w:val="0071494A"/>
    <w:rsid w:val="00714992"/>
    <w:rsid w:val="00714FDB"/>
    <w:rsid w:val="0071513E"/>
    <w:rsid w:val="00716D21"/>
    <w:rsid w:val="007171C8"/>
    <w:rsid w:val="00717364"/>
    <w:rsid w:val="00717456"/>
    <w:rsid w:val="00720990"/>
    <w:rsid w:val="00721686"/>
    <w:rsid w:val="007219E8"/>
    <w:rsid w:val="00721A4A"/>
    <w:rsid w:val="00722087"/>
    <w:rsid w:val="007225DE"/>
    <w:rsid w:val="00723006"/>
    <w:rsid w:val="0072366C"/>
    <w:rsid w:val="007237D9"/>
    <w:rsid w:val="00723B55"/>
    <w:rsid w:val="00723E84"/>
    <w:rsid w:val="00723EC3"/>
    <w:rsid w:val="00724567"/>
    <w:rsid w:val="00724811"/>
    <w:rsid w:val="00724C1B"/>
    <w:rsid w:val="007266B9"/>
    <w:rsid w:val="00726968"/>
    <w:rsid w:val="0072721D"/>
    <w:rsid w:val="0073023E"/>
    <w:rsid w:val="00730CE4"/>
    <w:rsid w:val="00731292"/>
    <w:rsid w:val="0073173B"/>
    <w:rsid w:val="00732244"/>
    <w:rsid w:val="007326BF"/>
    <w:rsid w:val="007336E3"/>
    <w:rsid w:val="0073496E"/>
    <w:rsid w:val="00734C58"/>
    <w:rsid w:val="00735401"/>
    <w:rsid w:val="00737B6B"/>
    <w:rsid w:val="007406FB"/>
    <w:rsid w:val="007419F6"/>
    <w:rsid w:val="00742478"/>
    <w:rsid w:val="007428E3"/>
    <w:rsid w:val="0074370D"/>
    <w:rsid w:val="00743D68"/>
    <w:rsid w:val="00744EEC"/>
    <w:rsid w:val="00745371"/>
    <w:rsid w:val="00746D37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4D98"/>
    <w:rsid w:val="0075592A"/>
    <w:rsid w:val="00755BDC"/>
    <w:rsid w:val="00755CCD"/>
    <w:rsid w:val="00756159"/>
    <w:rsid w:val="00756244"/>
    <w:rsid w:val="0075701A"/>
    <w:rsid w:val="007579AD"/>
    <w:rsid w:val="00757A2F"/>
    <w:rsid w:val="0076187F"/>
    <w:rsid w:val="00761B55"/>
    <w:rsid w:val="00761E2C"/>
    <w:rsid w:val="0076277A"/>
    <w:rsid w:val="00763947"/>
    <w:rsid w:val="00764008"/>
    <w:rsid w:val="00764516"/>
    <w:rsid w:val="0076464C"/>
    <w:rsid w:val="007653A3"/>
    <w:rsid w:val="00765D17"/>
    <w:rsid w:val="007705CA"/>
    <w:rsid w:val="00770C25"/>
    <w:rsid w:val="00771A2B"/>
    <w:rsid w:val="00772219"/>
    <w:rsid w:val="00772E7C"/>
    <w:rsid w:val="00772FAE"/>
    <w:rsid w:val="00773164"/>
    <w:rsid w:val="0077344C"/>
    <w:rsid w:val="007737E4"/>
    <w:rsid w:val="00773955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719"/>
    <w:rsid w:val="007840B6"/>
    <w:rsid w:val="007842E4"/>
    <w:rsid w:val="00785045"/>
    <w:rsid w:val="00785346"/>
    <w:rsid w:val="00786293"/>
    <w:rsid w:val="007868BA"/>
    <w:rsid w:val="00786AFB"/>
    <w:rsid w:val="00786B15"/>
    <w:rsid w:val="00787689"/>
    <w:rsid w:val="007879AC"/>
    <w:rsid w:val="00787D7D"/>
    <w:rsid w:val="00790594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313"/>
    <w:rsid w:val="00793390"/>
    <w:rsid w:val="00793410"/>
    <w:rsid w:val="0079343C"/>
    <w:rsid w:val="0079382B"/>
    <w:rsid w:val="0079473E"/>
    <w:rsid w:val="00794C61"/>
    <w:rsid w:val="0079546E"/>
    <w:rsid w:val="00795E14"/>
    <w:rsid w:val="007962AD"/>
    <w:rsid w:val="007976B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585"/>
    <w:rsid w:val="007A48E2"/>
    <w:rsid w:val="007A5090"/>
    <w:rsid w:val="007A58F3"/>
    <w:rsid w:val="007A6856"/>
    <w:rsid w:val="007A6C94"/>
    <w:rsid w:val="007A6E4F"/>
    <w:rsid w:val="007A70A0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EFF"/>
    <w:rsid w:val="007B74DB"/>
    <w:rsid w:val="007B76CB"/>
    <w:rsid w:val="007C05FA"/>
    <w:rsid w:val="007C098F"/>
    <w:rsid w:val="007C0991"/>
    <w:rsid w:val="007C0B2C"/>
    <w:rsid w:val="007C0E22"/>
    <w:rsid w:val="007C164F"/>
    <w:rsid w:val="007C1E6D"/>
    <w:rsid w:val="007C24DD"/>
    <w:rsid w:val="007C297B"/>
    <w:rsid w:val="007C473A"/>
    <w:rsid w:val="007C4F5C"/>
    <w:rsid w:val="007C5A27"/>
    <w:rsid w:val="007C6676"/>
    <w:rsid w:val="007C6B6A"/>
    <w:rsid w:val="007C6EDB"/>
    <w:rsid w:val="007C71A3"/>
    <w:rsid w:val="007C7903"/>
    <w:rsid w:val="007C7D2D"/>
    <w:rsid w:val="007D092E"/>
    <w:rsid w:val="007D0974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484"/>
    <w:rsid w:val="007D4F33"/>
    <w:rsid w:val="007D5AE1"/>
    <w:rsid w:val="007D5AF8"/>
    <w:rsid w:val="007D5D8B"/>
    <w:rsid w:val="007D5FFE"/>
    <w:rsid w:val="007D6213"/>
    <w:rsid w:val="007D6BE0"/>
    <w:rsid w:val="007D6FF2"/>
    <w:rsid w:val="007D7A99"/>
    <w:rsid w:val="007D7D87"/>
    <w:rsid w:val="007E058A"/>
    <w:rsid w:val="007E0FEC"/>
    <w:rsid w:val="007E15A1"/>
    <w:rsid w:val="007E1A79"/>
    <w:rsid w:val="007E38FF"/>
    <w:rsid w:val="007E430D"/>
    <w:rsid w:val="007E4940"/>
    <w:rsid w:val="007E4CD3"/>
    <w:rsid w:val="007E59C8"/>
    <w:rsid w:val="007E5B62"/>
    <w:rsid w:val="007E5C2E"/>
    <w:rsid w:val="007E5DB6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461"/>
    <w:rsid w:val="0080355C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B0"/>
    <w:rsid w:val="00816997"/>
    <w:rsid w:val="00817DC1"/>
    <w:rsid w:val="00820671"/>
    <w:rsid w:val="00820713"/>
    <w:rsid w:val="008217FD"/>
    <w:rsid w:val="00821FEA"/>
    <w:rsid w:val="00822E39"/>
    <w:rsid w:val="00823AC2"/>
    <w:rsid w:val="008240BD"/>
    <w:rsid w:val="00824B46"/>
    <w:rsid w:val="00825CF8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4C30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1A6"/>
    <w:rsid w:val="00843C26"/>
    <w:rsid w:val="0084520A"/>
    <w:rsid w:val="00845283"/>
    <w:rsid w:val="0084532D"/>
    <w:rsid w:val="00845E5A"/>
    <w:rsid w:val="008475F7"/>
    <w:rsid w:val="00847EA2"/>
    <w:rsid w:val="008505E0"/>
    <w:rsid w:val="00850A81"/>
    <w:rsid w:val="00851186"/>
    <w:rsid w:val="00851646"/>
    <w:rsid w:val="00852158"/>
    <w:rsid w:val="00852563"/>
    <w:rsid w:val="00852B74"/>
    <w:rsid w:val="00853678"/>
    <w:rsid w:val="00853941"/>
    <w:rsid w:val="00853D87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EE3"/>
    <w:rsid w:val="008649E3"/>
    <w:rsid w:val="00864CB5"/>
    <w:rsid w:val="008658D9"/>
    <w:rsid w:val="00865AC8"/>
    <w:rsid w:val="008665E0"/>
    <w:rsid w:val="00866C1E"/>
    <w:rsid w:val="00866E0A"/>
    <w:rsid w:val="00867319"/>
    <w:rsid w:val="0086769D"/>
    <w:rsid w:val="00871C06"/>
    <w:rsid w:val="0087204E"/>
    <w:rsid w:val="008722F8"/>
    <w:rsid w:val="0087263D"/>
    <w:rsid w:val="008727E6"/>
    <w:rsid w:val="00872F9C"/>
    <w:rsid w:val="00873503"/>
    <w:rsid w:val="00873AB0"/>
    <w:rsid w:val="00874108"/>
    <w:rsid w:val="0087464B"/>
    <w:rsid w:val="00874CCA"/>
    <w:rsid w:val="00874DDC"/>
    <w:rsid w:val="008751EC"/>
    <w:rsid w:val="00875D24"/>
    <w:rsid w:val="00876368"/>
    <w:rsid w:val="0087688B"/>
    <w:rsid w:val="0087711A"/>
    <w:rsid w:val="0088081F"/>
    <w:rsid w:val="00880CA6"/>
    <w:rsid w:val="00881219"/>
    <w:rsid w:val="0088158C"/>
    <w:rsid w:val="00881CA4"/>
    <w:rsid w:val="008827C4"/>
    <w:rsid w:val="00882EA2"/>
    <w:rsid w:val="00883511"/>
    <w:rsid w:val="0088381C"/>
    <w:rsid w:val="0088407F"/>
    <w:rsid w:val="00884A32"/>
    <w:rsid w:val="0088519E"/>
    <w:rsid w:val="0088575B"/>
    <w:rsid w:val="00885BB4"/>
    <w:rsid w:val="00886896"/>
    <w:rsid w:val="00886A8E"/>
    <w:rsid w:val="00887BEF"/>
    <w:rsid w:val="00890581"/>
    <w:rsid w:val="00890C2A"/>
    <w:rsid w:val="00890F02"/>
    <w:rsid w:val="008913A4"/>
    <w:rsid w:val="008914BF"/>
    <w:rsid w:val="0089163C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57"/>
    <w:rsid w:val="00895434"/>
    <w:rsid w:val="00895D8E"/>
    <w:rsid w:val="00895E26"/>
    <w:rsid w:val="00895E9E"/>
    <w:rsid w:val="008961F4"/>
    <w:rsid w:val="00896CB4"/>
    <w:rsid w:val="00896FAC"/>
    <w:rsid w:val="008970F5"/>
    <w:rsid w:val="00897415"/>
    <w:rsid w:val="00897999"/>
    <w:rsid w:val="00897D07"/>
    <w:rsid w:val="008A041D"/>
    <w:rsid w:val="008A05B2"/>
    <w:rsid w:val="008A095F"/>
    <w:rsid w:val="008A0F4A"/>
    <w:rsid w:val="008A1097"/>
    <w:rsid w:val="008A1474"/>
    <w:rsid w:val="008A1A93"/>
    <w:rsid w:val="008A2F1B"/>
    <w:rsid w:val="008A4492"/>
    <w:rsid w:val="008A4ED6"/>
    <w:rsid w:val="008A549D"/>
    <w:rsid w:val="008A5805"/>
    <w:rsid w:val="008A646D"/>
    <w:rsid w:val="008A6698"/>
    <w:rsid w:val="008A6747"/>
    <w:rsid w:val="008A76A9"/>
    <w:rsid w:val="008A7A8B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2F36"/>
    <w:rsid w:val="008B37A8"/>
    <w:rsid w:val="008B3D67"/>
    <w:rsid w:val="008B43A2"/>
    <w:rsid w:val="008B43BF"/>
    <w:rsid w:val="008B45E8"/>
    <w:rsid w:val="008B5361"/>
    <w:rsid w:val="008B5711"/>
    <w:rsid w:val="008B60D6"/>
    <w:rsid w:val="008B6D7E"/>
    <w:rsid w:val="008B6F9C"/>
    <w:rsid w:val="008B7087"/>
    <w:rsid w:val="008B74C0"/>
    <w:rsid w:val="008B7ADB"/>
    <w:rsid w:val="008C0864"/>
    <w:rsid w:val="008C0C10"/>
    <w:rsid w:val="008C0D51"/>
    <w:rsid w:val="008C1290"/>
    <w:rsid w:val="008C18CB"/>
    <w:rsid w:val="008C1CF2"/>
    <w:rsid w:val="008C20B6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85F"/>
    <w:rsid w:val="008C73AA"/>
    <w:rsid w:val="008D0CA6"/>
    <w:rsid w:val="008D123B"/>
    <w:rsid w:val="008D2559"/>
    <w:rsid w:val="008D267D"/>
    <w:rsid w:val="008D2EA1"/>
    <w:rsid w:val="008D4CE8"/>
    <w:rsid w:val="008D4E8B"/>
    <w:rsid w:val="008D5811"/>
    <w:rsid w:val="008D5DEA"/>
    <w:rsid w:val="008D603F"/>
    <w:rsid w:val="008D744D"/>
    <w:rsid w:val="008D7D44"/>
    <w:rsid w:val="008E111F"/>
    <w:rsid w:val="008E1440"/>
    <w:rsid w:val="008E1ABD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8E5"/>
    <w:rsid w:val="008E7C3D"/>
    <w:rsid w:val="008F18C3"/>
    <w:rsid w:val="008F1E3A"/>
    <w:rsid w:val="008F23A1"/>
    <w:rsid w:val="008F2999"/>
    <w:rsid w:val="008F4216"/>
    <w:rsid w:val="008F4292"/>
    <w:rsid w:val="008F4457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21C1"/>
    <w:rsid w:val="0090265E"/>
    <w:rsid w:val="0090305F"/>
    <w:rsid w:val="009048A6"/>
    <w:rsid w:val="0090530B"/>
    <w:rsid w:val="00905944"/>
    <w:rsid w:val="00905B27"/>
    <w:rsid w:val="00906B0A"/>
    <w:rsid w:val="0090718F"/>
    <w:rsid w:val="009071B2"/>
    <w:rsid w:val="0090786E"/>
    <w:rsid w:val="00907C40"/>
    <w:rsid w:val="00907D30"/>
    <w:rsid w:val="00907DBC"/>
    <w:rsid w:val="00910334"/>
    <w:rsid w:val="00910D6D"/>
    <w:rsid w:val="00911866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BA0"/>
    <w:rsid w:val="00921132"/>
    <w:rsid w:val="00922928"/>
    <w:rsid w:val="00922DE3"/>
    <w:rsid w:val="0092424F"/>
    <w:rsid w:val="009244C9"/>
    <w:rsid w:val="00924604"/>
    <w:rsid w:val="00924B02"/>
    <w:rsid w:val="00924C44"/>
    <w:rsid w:val="00924DE1"/>
    <w:rsid w:val="0092593A"/>
    <w:rsid w:val="00926115"/>
    <w:rsid w:val="009263E7"/>
    <w:rsid w:val="00926A62"/>
    <w:rsid w:val="00926BEC"/>
    <w:rsid w:val="00927BC0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3F57"/>
    <w:rsid w:val="009352A9"/>
    <w:rsid w:val="009353C1"/>
    <w:rsid w:val="0093618F"/>
    <w:rsid w:val="009367CE"/>
    <w:rsid w:val="00937163"/>
    <w:rsid w:val="0093741C"/>
    <w:rsid w:val="009408A6"/>
    <w:rsid w:val="00940EA9"/>
    <w:rsid w:val="00941741"/>
    <w:rsid w:val="009417F8"/>
    <w:rsid w:val="00941CDB"/>
    <w:rsid w:val="00941F02"/>
    <w:rsid w:val="00941F94"/>
    <w:rsid w:val="0094208F"/>
    <w:rsid w:val="00942222"/>
    <w:rsid w:val="0094222E"/>
    <w:rsid w:val="00942859"/>
    <w:rsid w:val="00942B61"/>
    <w:rsid w:val="00942DEB"/>
    <w:rsid w:val="009436D5"/>
    <w:rsid w:val="00943A4A"/>
    <w:rsid w:val="00943D04"/>
    <w:rsid w:val="0094412B"/>
    <w:rsid w:val="0094499F"/>
    <w:rsid w:val="00945130"/>
    <w:rsid w:val="00945227"/>
    <w:rsid w:val="00945BF1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2810"/>
    <w:rsid w:val="0096326F"/>
    <w:rsid w:val="00964AF6"/>
    <w:rsid w:val="00964C28"/>
    <w:rsid w:val="00965B54"/>
    <w:rsid w:val="00966008"/>
    <w:rsid w:val="009666D5"/>
    <w:rsid w:val="00967C89"/>
    <w:rsid w:val="00967D41"/>
    <w:rsid w:val="00970F81"/>
    <w:rsid w:val="009716AB"/>
    <w:rsid w:val="009716BF"/>
    <w:rsid w:val="00971715"/>
    <w:rsid w:val="00971B5A"/>
    <w:rsid w:val="0097248F"/>
    <w:rsid w:val="009735C3"/>
    <w:rsid w:val="009740F8"/>
    <w:rsid w:val="00974430"/>
    <w:rsid w:val="009751B1"/>
    <w:rsid w:val="00975626"/>
    <w:rsid w:val="009756B5"/>
    <w:rsid w:val="00975D6F"/>
    <w:rsid w:val="009764E4"/>
    <w:rsid w:val="00976FD0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B1E"/>
    <w:rsid w:val="00982077"/>
    <w:rsid w:val="00982C8C"/>
    <w:rsid w:val="00982E56"/>
    <w:rsid w:val="00983544"/>
    <w:rsid w:val="009845C0"/>
    <w:rsid w:val="00984714"/>
    <w:rsid w:val="0098495C"/>
    <w:rsid w:val="00984A8C"/>
    <w:rsid w:val="00984F63"/>
    <w:rsid w:val="00985765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50B1"/>
    <w:rsid w:val="009950F6"/>
    <w:rsid w:val="00995180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2809"/>
    <w:rsid w:val="009A283C"/>
    <w:rsid w:val="009A336D"/>
    <w:rsid w:val="009A4C6F"/>
    <w:rsid w:val="009A6098"/>
    <w:rsid w:val="009A6BE7"/>
    <w:rsid w:val="009A6E7B"/>
    <w:rsid w:val="009A7B17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EF"/>
    <w:rsid w:val="009C1CCE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FF1"/>
    <w:rsid w:val="009C7507"/>
    <w:rsid w:val="009C7B5E"/>
    <w:rsid w:val="009C7B73"/>
    <w:rsid w:val="009D0956"/>
    <w:rsid w:val="009D15E9"/>
    <w:rsid w:val="009D165D"/>
    <w:rsid w:val="009D1B92"/>
    <w:rsid w:val="009D21EC"/>
    <w:rsid w:val="009D2261"/>
    <w:rsid w:val="009D252A"/>
    <w:rsid w:val="009D2533"/>
    <w:rsid w:val="009D2AB8"/>
    <w:rsid w:val="009D2B8B"/>
    <w:rsid w:val="009D2B98"/>
    <w:rsid w:val="009D3087"/>
    <w:rsid w:val="009D3D43"/>
    <w:rsid w:val="009D3DA3"/>
    <w:rsid w:val="009D46AC"/>
    <w:rsid w:val="009D5661"/>
    <w:rsid w:val="009D5B48"/>
    <w:rsid w:val="009D5EEE"/>
    <w:rsid w:val="009D6FE9"/>
    <w:rsid w:val="009D7301"/>
    <w:rsid w:val="009D742D"/>
    <w:rsid w:val="009D7757"/>
    <w:rsid w:val="009D77E3"/>
    <w:rsid w:val="009E0089"/>
    <w:rsid w:val="009E0E65"/>
    <w:rsid w:val="009E1717"/>
    <w:rsid w:val="009E1A3F"/>
    <w:rsid w:val="009E2188"/>
    <w:rsid w:val="009E261D"/>
    <w:rsid w:val="009E316E"/>
    <w:rsid w:val="009E3504"/>
    <w:rsid w:val="009E4731"/>
    <w:rsid w:val="009E5608"/>
    <w:rsid w:val="009E5650"/>
    <w:rsid w:val="009E5773"/>
    <w:rsid w:val="009E587B"/>
    <w:rsid w:val="009E5F24"/>
    <w:rsid w:val="009E6BB1"/>
    <w:rsid w:val="009E76EF"/>
    <w:rsid w:val="009E7A47"/>
    <w:rsid w:val="009F0955"/>
    <w:rsid w:val="009F0A02"/>
    <w:rsid w:val="009F1008"/>
    <w:rsid w:val="009F12BE"/>
    <w:rsid w:val="009F16E4"/>
    <w:rsid w:val="009F1B63"/>
    <w:rsid w:val="009F2625"/>
    <w:rsid w:val="009F26BD"/>
    <w:rsid w:val="009F2911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74F5"/>
    <w:rsid w:val="00A00167"/>
    <w:rsid w:val="00A00C23"/>
    <w:rsid w:val="00A01E5F"/>
    <w:rsid w:val="00A038BD"/>
    <w:rsid w:val="00A0428C"/>
    <w:rsid w:val="00A04C3A"/>
    <w:rsid w:val="00A04D59"/>
    <w:rsid w:val="00A051B3"/>
    <w:rsid w:val="00A05266"/>
    <w:rsid w:val="00A061D5"/>
    <w:rsid w:val="00A06610"/>
    <w:rsid w:val="00A06BFF"/>
    <w:rsid w:val="00A06CE3"/>
    <w:rsid w:val="00A06FFA"/>
    <w:rsid w:val="00A074E6"/>
    <w:rsid w:val="00A1024A"/>
    <w:rsid w:val="00A103F7"/>
    <w:rsid w:val="00A11404"/>
    <w:rsid w:val="00A11A17"/>
    <w:rsid w:val="00A1209A"/>
    <w:rsid w:val="00A1245C"/>
    <w:rsid w:val="00A128F3"/>
    <w:rsid w:val="00A133EF"/>
    <w:rsid w:val="00A1364E"/>
    <w:rsid w:val="00A13C9B"/>
    <w:rsid w:val="00A13E2E"/>
    <w:rsid w:val="00A13EC8"/>
    <w:rsid w:val="00A14F9A"/>
    <w:rsid w:val="00A15020"/>
    <w:rsid w:val="00A151CE"/>
    <w:rsid w:val="00A15329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780"/>
    <w:rsid w:val="00A25E42"/>
    <w:rsid w:val="00A267CF"/>
    <w:rsid w:val="00A27843"/>
    <w:rsid w:val="00A279E8"/>
    <w:rsid w:val="00A300E2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4242"/>
    <w:rsid w:val="00A35FE6"/>
    <w:rsid w:val="00A3604A"/>
    <w:rsid w:val="00A3705D"/>
    <w:rsid w:val="00A3761B"/>
    <w:rsid w:val="00A37982"/>
    <w:rsid w:val="00A40E85"/>
    <w:rsid w:val="00A40F86"/>
    <w:rsid w:val="00A41134"/>
    <w:rsid w:val="00A411F1"/>
    <w:rsid w:val="00A41606"/>
    <w:rsid w:val="00A429D0"/>
    <w:rsid w:val="00A42BC8"/>
    <w:rsid w:val="00A43C0B"/>
    <w:rsid w:val="00A43D5B"/>
    <w:rsid w:val="00A44018"/>
    <w:rsid w:val="00A4430E"/>
    <w:rsid w:val="00A44908"/>
    <w:rsid w:val="00A452B3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329F"/>
    <w:rsid w:val="00A5332E"/>
    <w:rsid w:val="00A5443B"/>
    <w:rsid w:val="00A571F0"/>
    <w:rsid w:val="00A57936"/>
    <w:rsid w:val="00A57A2E"/>
    <w:rsid w:val="00A57C84"/>
    <w:rsid w:val="00A57EDE"/>
    <w:rsid w:val="00A62146"/>
    <w:rsid w:val="00A6214C"/>
    <w:rsid w:val="00A6224F"/>
    <w:rsid w:val="00A627B5"/>
    <w:rsid w:val="00A62E88"/>
    <w:rsid w:val="00A6422F"/>
    <w:rsid w:val="00A64DB8"/>
    <w:rsid w:val="00A64FD5"/>
    <w:rsid w:val="00A65064"/>
    <w:rsid w:val="00A65119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2610"/>
    <w:rsid w:val="00A72A0F"/>
    <w:rsid w:val="00A72E73"/>
    <w:rsid w:val="00A7326B"/>
    <w:rsid w:val="00A73CB2"/>
    <w:rsid w:val="00A753E6"/>
    <w:rsid w:val="00A7575A"/>
    <w:rsid w:val="00A76169"/>
    <w:rsid w:val="00A76878"/>
    <w:rsid w:val="00A76BEB"/>
    <w:rsid w:val="00A7716C"/>
    <w:rsid w:val="00A7746F"/>
    <w:rsid w:val="00A77DB7"/>
    <w:rsid w:val="00A8083F"/>
    <w:rsid w:val="00A821E4"/>
    <w:rsid w:val="00A82347"/>
    <w:rsid w:val="00A825B7"/>
    <w:rsid w:val="00A82B38"/>
    <w:rsid w:val="00A83E0A"/>
    <w:rsid w:val="00A84E49"/>
    <w:rsid w:val="00A85181"/>
    <w:rsid w:val="00A85185"/>
    <w:rsid w:val="00A85618"/>
    <w:rsid w:val="00A85D92"/>
    <w:rsid w:val="00A871F5"/>
    <w:rsid w:val="00A8728F"/>
    <w:rsid w:val="00A9050A"/>
    <w:rsid w:val="00A90614"/>
    <w:rsid w:val="00A9165B"/>
    <w:rsid w:val="00A91B56"/>
    <w:rsid w:val="00A91EF7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F97"/>
    <w:rsid w:val="00A96205"/>
    <w:rsid w:val="00A96496"/>
    <w:rsid w:val="00A96DB0"/>
    <w:rsid w:val="00A96E29"/>
    <w:rsid w:val="00A97112"/>
    <w:rsid w:val="00A9741A"/>
    <w:rsid w:val="00A97664"/>
    <w:rsid w:val="00A97777"/>
    <w:rsid w:val="00AA068A"/>
    <w:rsid w:val="00AA0E6E"/>
    <w:rsid w:val="00AA1265"/>
    <w:rsid w:val="00AA211D"/>
    <w:rsid w:val="00AA274C"/>
    <w:rsid w:val="00AA34B5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48AE"/>
    <w:rsid w:val="00AB5DAB"/>
    <w:rsid w:val="00AB6496"/>
    <w:rsid w:val="00AB6810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1BC4"/>
    <w:rsid w:val="00AD1CC2"/>
    <w:rsid w:val="00AD2255"/>
    <w:rsid w:val="00AD2360"/>
    <w:rsid w:val="00AD2742"/>
    <w:rsid w:val="00AD384D"/>
    <w:rsid w:val="00AD4381"/>
    <w:rsid w:val="00AD4532"/>
    <w:rsid w:val="00AD45E6"/>
    <w:rsid w:val="00AD484A"/>
    <w:rsid w:val="00AD4A00"/>
    <w:rsid w:val="00AD549B"/>
    <w:rsid w:val="00AD56D4"/>
    <w:rsid w:val="00AD65D3"/>
    <w:rsid w:val="00AD68F0"/>
    <w:rsid w:val="00AD6A51"/>
    <w:rsid w:val="00AD71BB"/>
    <w:rsid w:val="00AD73F1"/>
    <w:rsid w:val="00AD7501"/>
    <w:rsid w:val="00AD75D8"/>
    <w:rsid w:val="00AD7E9A"/>
    <w:rsid w:val="00AE0C4F"/>
    <w:rsid w:val="00AE0CE4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54F"/>
    <w:rsid w:val="00AE6C7D"/>
    <w:rsid w:val="00AE6E0E"/>
    <w:rsid w:val="00AE71CB"/>
    <w:rsid w:val="00AE728E"/>
    <w:rsid w:val="00AE7836"/>
    <w:rsid w:val="00AE7869"/>
    <w:rsid w:val="00AE797A"/>
    <w:rsid w:val="00AF02D2"/>
    <w:rsid w:val="00AF05B4"/>
    <w:rsid w:val="00AF09B5"/>
    <w:rsid w:val="00AF0C26"/>
    <w:rsid w:val="00AF0C6B"/>
    <w:rsid w:val="00AF0E0D"/>
    <w:rsid w:val="00AF172A"/>
    <w:rsid w:val="00AF17A0"/>
    <w:rsid w:val="00AF1A62"/>
    <w:rsid w:val="00AF2348"/>
    <w:rsid w:val="00AF30C0"/>
    <w:rsid w:val="00AF34E3"/>
    <w:rsid w:val="00AF3754"/>
    <w:rsid w:val="00AF3BCF"/>
    <w:rsid w:val="00AF4EF0"/>
    <w:rsid w:val="00AF562A"/>
    <w:rsid w:val="00AF5E00"/>
    <w:rsid w:val="00AF5E3A"/>
    <w:rsid w:val="00AF630A"/>
    <w:rsid w:val="00AF6DDA"/>
    <w:rsid w:val="00AF732B"/>
    <w:rsid w:val="00AF7521"/>
    <w:rsid w:val="00AF78A9"/>
    <w:rsid w:val="00B0027A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D9F"/>
    <w:rsid w:val="00B06530"/>
    <w:rsid w:val="00B06592"/>
    <w:rsid w:val="00B07097"/>
    <w:rsid w:val="00B0730C"/>
    <w:rsid w:val="00B07C30"/>
    <w:rsid w:val="00B07FB5"/>
    <w:rsid w:val="00B103C1"/>
    <w:rsid w:val="00B10B3B"/>
    <w:rsid w:val="00B10E90"/>
    <w:rsid w:val="00B1154A"/>
    <w:rsid w:val="00B11BF5"/>
    <w:rsid w:val="00B13A65"/>
    <w:rsid w:val="00B13ED0"/>
    <w:rsid w:val="00B143B5"/>
    <w:rsid w:val="00B14BEC"/>
    <w:rsid w:val="00B150F9"/>
    <w:rsid w:val="00B154E9"/>
    <w:rsid w:val="00B155D6"/>
    <w:rsid w:val="00B15A6B"/>
    <w:rsid w:val="00B15C30"/>
    <w:rsid w:val="00B15D41"/>
    <w:rsid w:val="00B16041"/>
    <w:rsid w:val="00B16428"/>
    <w:rsid w:val="00B16F07"/>
    <w:rsid w:val="00B17700"/>
    <w:rsid w:val="00B178BB"/>
    <w:rsid w:val="00B1795A"/>
    <w:rsid w:val="00B17B74"/>
    <w:rsid w:val="00B17D94"/>
    <w:rsid w:val="00B211B8"/>
    <w:rsid w:val="00B226C1"/>
    <w:rsid w:val="00B22784"/>
    <w:rsid w:val="00B22CB8"/>
    <w:rsid w:val="00B23494"/>
    <w:rsid w:val="00B2371A"/>
    <w:rsid w:val="00B240CE"/>
    <w:rsid w:val="00B2433B"/>
    <w:rsid w:val="00B247DB"/>
    <w:rsid w:val="00B24949"/>
    <w:rsid w:val="00B24ADF"/>
    <w:rsid w:val="00B24F7A"/>
    <w:rsid w:val="00B2544E"/>
    <w:rsid w:val="00B254A8"/>
    <w:rsid w:val="00B264E8"/>
    <w:rsid w:val="00B26EC8"/>
    <w:rsid w:val="00B26FA7"/>
    <w:rsid w:val="00B2701E"/>
    <w:rsid w:val="00B276B7"/>
    <w:rsid w:val="00B27ADA"/>
    <w:rsid w:val="00B303F4"/>
    <w:rsid w:val="00B315ED"/>
    <w:rsid w:val="00B316FD"/>
    <w:rsid w:val="00B31839"/>
    <w:rsid w:val="00B3251C"/>
    <w:rsid w:val="00B33736"/>
    <w:rsid w:val="00B33A27"/>
    <w:rsid w:val="00B3406D"/>
    <w:rsid w:val="00B340C8"/>
    <w:rsid w:val="00B3428E"/>
    <w:rsid w:val="00B342DA"/>
    <w:rsid w:val="00B34471"/>
    <w:rsid w:val="00B346DE"/>
    <w:rsid w:val="00B34D2B"/>
    <w:rsid w:val="00B352DA"/>
    <w:rsid w:val="00B35373"/>
    <w:rsid w:val="00B35DCD"/>
    <w:rsid w:val="00B368D2"/>
    <w:rsid w:val="00B37550"/>
    <w:rsid w:val="00B37E64"/>
    <w:rsid w:val="00B404F1"/>
    <w:rsid w:val="00B40BE4"/>
    <w:rsid w:val="00B41038"/>
    <w:rsid w:val="00B41287"/>
    <w:rsid w:val="00B422A8"/>
    <w:rsid w:val="00B42641"/>
    <w:rsid w:val="00B42DEB"/>
    <w:rsid w:val="00B431CA"/>
    <w:rsid w:val="00B44BFC"/>
    <w:rsid w:val="00B455C8"/>
    <w:rsid w:val="00B4605D"/>
    <w:rsid w:val="00B46103"/>
    <w:rsid w:val="00B4679D"/>
    <w:rsid w:val="00B46B2B"/>
    <w:rsid w:val="00B46DD1"/>
    <w:rsid w:val="00B46EF1"/>
    <w:rsid w:val="00B46EF5"/>
    <w:rsid w:val="00B4749A"/>
    <w:rsid w:val="00B50AA9"/>
    <w:rsid w:val="00B511CF"/>
    <w:rsid w:val="00B51242"/>
    <w:rsid w:val="00B518F1"/>
    <w:rsid w:val="00B51B7C"/>
    <w:rsid w:val="00B51B8B"/>
    <w:rsid w:val="00B535CA"/>
    <w:rsid w:val="00B5405A"/>
    <w:rsid w:val="00B541B3"/>
    <w:rsid w:val="00B54FA6"/>
    <w:rsid w:val="00B55628"/>
    <w:rsid w:val="00B55E9B"/>
    <w:rsid w:val="00B564D2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D54"/>
    <w:rsid w:val="00B65376"/>
    <w:rsid w:val="00B6559C"/>
    <w:rsid w:val="00B65600"/>
    <w:rsid w:val="00B65649"/>
    <w:rsid w:val="00B66273"/>
    <w:rsid w:val="00B66E5A"/>
    <w:rsid w:val="00B66F9A"/>
    <w:rsid w:val="00B67735"/>
    <w:rsid w:val="00B67876"/>
    <w:rsid w:val="00B679F5"/>
    <w:rsid w:val="00B70666"/>
    <w:rsid w:val="00B70C7C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2FB"/>
    <w:rsid w:val="00B746D7"/>
    <w:rsid w:val="00B748CB"/>
    <w:rsid w:val="00B7551D"/>
    <w:rsid w:val="00B756A8"/>
    <w:rsid w:val="00B76867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2A50"/>
    <w:rsid w:val="00B8317F"/>
    <w:rsid w:val="00B83185"/>
    <w:rsid w:val="00B84220"/>
    <w:rsid w:val="00B849CC"/>
    <w:rsid w:val="00B84CF3"/>
    <w:rsid w:val="00B84D33"/>
    <w:rsid w:val="00B84FD0"/>
    <w:rsid w:val="00B85888"/>
    <w:rsid w:val="00B86194"/>
    <w:rsid w:val="00B8636D"/>
    <w:rsid w:val="00B878D3"/>
    <w:rsid w:val="00B879BC"/>
    <w:rsid w:val="00B87E1E"/>
    <w:rsid w:val="00B908BD"/>
    <w:rsid w:val="00B90BB8"/>
    <w:rsid w:val="00B919E8"/>
    <w:rsid w:val="00B91A3B"/>
    <w:rsid w:val="00B92CA6"/>
    <w:rsid w:val="00B9312A"/>
    <w:rsid w:val="00B93140"/>
    <w:rsid w:val="00B9324B"/>
    <w:rsid w:val="00B938CE"/>
    <w:rsid w:val="00B93AC8"/>
    <w:rsid w:val="00B93AD0"/>
    <w:rsid w:val="00B948F3"/>
    <w:rsid w:val="00B94D60"/>
    <w:rsid w:val="00B9573C"/>
    <w:rsid w:val="00B95F5B"/>
    <w:rsid w:val="00B9666B"/>
    <w:rsid w:val="00B97FA9"/>
    <w:rsid w:val="00B97FF7"/>
    <w:rsid w:val="00BA00BB"/>
    <w:rsid w:val="00BA0337"/>
    <w:rsid w:val="00BA06CA"/>
    <w:rsid w:val="00BA12D1"/>
    <w:rsid w:val="00BA2272"/>
    <w:rsid w:val="00BA2E43"/>
    <w:rsid w:val="00BA4B2E"/>
    <w:rsid w:val="00BA4B41"/>
    <w:rsid w:val="00BA55F3"/>
    <w:rsid w:val="00BA688E"/>
    <w:rsid w:val="00BA68FD"/>
    <w:rsid w:val="00BA6F58"/>
    <w:rsid w:val="00BB03AB"/>
    <w:rsid w:val="00BB08D0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B06"/>
    <w:rsid w:val="00BB71EF"/>
    <w:rsid w:val="00BB73D7"/>
    <w:rsid w:val="00BB7506"/>
    <w:rsid w:val="00BB7627"/>
    <w:rsid w:val="00BC097C"/>
    <w:rsid w:val="00BC0C5A"/>
    <w:rsid w:val="00BC0CDE"/>
    <w:rsid w:val="00BC0EF4"/>
    <w:rsid w:val="00BC1E87"/>
    <w:rsid w:val="00BC27BE"/>
    <w:rsid w:val="00BC4744"/>
    <w:rsid w:val="00BC4B88"/>
    <w:rsid w:val="00BC5019"/>
    <w:rsid w:val="00BC529E"/>
    <w:rsid w:val="00BC5C49"/>
    <w:rsid w:val="00BC6D72"/>
    <w:rsid w:val="00BC7800"/>
    <w:rsid w:val="00BD0FAF"/>
    <w:rsid w:val="00BD14EC"/>
    <w:rsid w:val="00BD19FA"/>
    <w:rsid w:val="00BD1C78"/>
    <w:rsid w:val="00BD1C89"/>
    <w:rsid w:val="00BD1DAB"/>
    <w:rsid w:val="00BD2A43"/>
    <w:rsid w:val="00BD2A56"/>
    <w:rsid w:val="00BD2D19"/>
    <w:rsid w:val="00BD3683"/>
    <w:rsid w:val="00BD4012"/>
    <w:rsid w:val="00BD501C"/>
    <w:rsid w:val="00BD5987"/>
    <w:rsid w:val="00BD5AD9"/>
    <w:rsid w:val="00BD5BBD"/>
    <w:rsid w:val="00BD5D06"/>
    <w:rsid w:val="00BD5E3B"/>
    <w:rsid w:val="00BD5FFB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6B47"/>
    <w:rsid w:val="00BE6F01"/>
    <w:rsid w:val="00BE77F2"/>
    <w:rsid w:val="00BE78B0"/>
    <w:rsid w:val="00BE7B3C"/>
    <w:rsid w:val="00BE7CD0"/>
    <w:rsid w:val="00BF0047"/>
    <w:rsid w:val="00BF02C7"/>
    <w:rsid w:val="00BF098F"/>
    <w:rsid w:val="00BF0A3F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9A1"/>
    <w:rsid w:val="00C07EC7"/>
    <w:rsid w:val="00C10760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3FA9"/>
    <w:rsid w:val="00C3422F"/>
    <w:rsid w:val="00C34C53"/>
    <w:rsid w:val="00C350CA"/>
    <w:rsid w:val="00C3512B"/>
    <w:rsid w:val="00C35948"/>
    <w:rsid w:val="00C35951"/>
    <w:rsid w:val="00C35F1C"/>
    <w:rsid w:val="00C362A1"/>
    <w:rsid w:val="00C36A33"/>
    <w:rsid w:val="00C36AF9"/>
    <w:rsid w:val="00C36F62"/>
    <w:rsid w:val="00C372B1"/>
    <w:rsid w:val="00C37AD0"/>
    <w:rsid w:val="00C4090C"/>
    <w:rsid w:val="00C40BCB"/>
    <w:rsid w:val="00C40F97"/>
    <w:rsid w:val="00C41E5D"/>
    <w:rsid w:val="00C42447"/>
    <w:rsid w:val="00C431AC"/>
    <w:rsid w:val="00C43333"/>
    <w:rsid w:val="00C43384"/>
    <w:rsid w:val="00C43BEA"/>
    <w:rsid w:val="00C45B10"/>
    <w:rsid w:val="00C46279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1138"/>
    <w:rsid w:val="00C51516"/>
    <w:rsid w:val="00C517DE"/>
    <w:rsid w:val="00C52440"/>
    <w:rsid w:val="00C5244B"/>
    <w:rsid w:val="00C52662"/>
    <w:rsid w:val="00C52CF3"/>
    <w:rsid w:val="00C5398E"/>
    <w:rsid w:val="00C53FD6"/>
    <w:rsid w:val="00C541B3"/>
    <w:rsid w:val="00C545B1"/>
    <w:rsid w:val="00C5490B"/>
    <w:rsid w:val="00C551B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C6C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E93"/>
    <w:rsid w:val="00C71B2B"/>
    <w:rsid w:val="00C71D57"/>
    <w:rsid w:val="00C71E00"/>
    <w:rsid w:val="00C72130"/>
    <w:rsid w:val="00C72673"/>
    <w:rsid w:val="00C72D4B"/>
    <w:rsid w:val="00C7325D"/>
    <w:rsid w:val="00C736E3"/>
    <w:rsid w:val="00C73A5D"/>
    <w:rsid w:val="00C741B3"/>
    <w:rsid w:val="00C74DDB"/>
    <w:rsid w:val="00C756DC"/>
    <w:rsid w:val="00C7621F"/>
    <w:rsid w:val="00C7664A"/>
    <w:rsid w:val="00C766A8"/>
    <w:rsid w:val="00C76767"/>
    <w:rsid w:val="00C77721"/>
    <w:rsid w:val="00C777B5"/>
    <w:rsid w:val="00C80330"/>
    <w:rsid w:val="00C818B5"/>
    <w:rsid w:val="00C81E4B"/>
    <w:rsid w:val="00C830C3"/>
    <w:rsid w:val="00C8313F"/>
    <w:rsid w:val="00C84390"/>
    <w:rsid w:val="00C84530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4B7"/>
    <w:rsid w:val="00C9164C"/>
    <w:rsid w:val="00C91A3B"/>
    <w:rsid w:val="00C91A87"/>
    <w:rsid w:val="00C92476"/>
    <w:rsid w:val="00C925C1"/>
    <w:rsid w:val="00C92C62"/>
    <w:rsid w:val="00C92C7C"/>
    <w:rsid w:val="00C92D8E"/>
    <w:rsid w:val="00C935FA"/>
    <w:rsid w:val="00C9401F"/>
    <w:rsid w:val="00C94445"/>
    <w:rsid w:val="00C9462A"/>
    <w:rsid w:val="00C94D45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4DA"/>
    <w:rsid w:val="00CB259E"/>
    <w:rsid w:val="00CB33C7"/>
    <w:rsid w:val="00CB3410"/>
    <w:rsid w:val="00CB4040"/>
    <w:rsid w:val="00CB52B7"/>
    <w:rsid w:val="00CB5A8D"/>
    <w:rsid w:val="00CB674A"/>
    <w:rsid w:val="00CB783A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980"/>
    <w:rsid w:val="00CC3A04"/>
    <w:rsid w:val="00CC4191"/>
    <w:rsid w:val="00CC4BA9"/>
    <w:rsid w:val="00CC50FD"/>
    <w:rsid w:val="00CC5209"/>
    <w:rsid w:val="00CC5252"/>
    <w:rsid w:val="00CC5A86"/>
    <w:rsid w:val="00CC691C"/>
    <w:rsid w:val="00CC6DE2"/>
    <w:rsid w:val="00CC6E94"/>
    <w:rsid w:val="00CC7248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5683"/>
    <w:rsid w:val="00CD67E7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56CB"/>
    <w:rsid w:val="00CE5A1C"/>
    <w:rsid w:val="00CE5FAB"/>
    <w:rsid w:val="00CE671D"/>
    <w:rsid w:val="00CE7EE6"/>
    <w:rsid w:val="00CF0222"/>
    <w:rsid w:val="00CF045A"/>
    <w:rsid w:val="00CF121E"/>
    <w:rsid w:val="00CF1A28"/>
    <w:rsid w:val="00CF1B12"/>
    <w:rsid w:val="00CF2238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FF7"/>
    <w:rsid w:val="00D01285"/>
    <w:rsid w:val="00D01800"/>
    <w:rsid w:val="00D020A9"/>
    <w:rsid w:val="00D02832"/>
    <w:rsid w:val="00D02D12"/>
    <w:rsid w:val="00D02FA4"/>
    <w:rsid w:val="00D03554"/>
    <w:rsid w:val="00D03C28"/>
    <w:rsid w:val="00D03CE1"/>
    <w:rsid w:val="00D04176"/>
    <w:rsid w:val="00D05079"/>
    <w:rsid w:val="00D06857"/>
    <w:rsid w:val="00D071BD"/>
    <w:rsid w:val="00D07C9B"/>
    <w:rsid w:val="00D10BE2"/>
    <w:rsid w:val="00D11A38"/>
    <w:rsid w:val="00D11F1E"/>
    <w:rsid w:val="00D12271"/>
    <w:rsid w:val="00D12A6E"/>
    <w:rsid w:val="00D12FDB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759"/>
    <w:rsid w:val="00D22D7B"/>
    <w:rsid w:val="00D2381B"/>
    <w:rsid w:val="00D2425B"/>
    <w:rsid w:val="00D2455F"/>
    <w:rsid w:val="00D25185"/>
    <w:rsid w:val="00D264FE"/>
    <w:rsid w:val="00D26CED"/>
    <w:rsid w:val="00D27810"/>
    <w:rsid w:val="00D30553"/>
    <w:rsid w:val="00D305EC"/>
    <w:rsid w:val="00D31FDE"/>
    <w:rsid w:val="00D3252E"/>
    <w:rsid w:val="00D325CF"/>
    <w:rsid w:val="00D32A18"/>
    <w:rsid w:val="00D32C29"/>
    <w:rsid w:val="00D32FE7"/>
    <w:rsid w:val="00D337C5"/>
    <w:rsid w:val="00D33C47"/>
    <w:rsid w:val="00D33EA2"/>
    <w:rsid w:val="00D34047"/>
    <w:rsid w:val="00D340C3"/>
    <w:rsid w:val="00D345D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400"/>
    <w:rsid w:val="00D44B0C"/>
    <w:rsid w:val="00D44E02"/>
    <w:rsid w:val="00D45203"/>
    <w:rsid w:val="00D452C6"/>
    <w:rsid w:val="00D46325"/>
    <w:rsid w:val="00D47F8A"/>
    <w:rsid w:val="00D508BD"/>
    <w:rsid w:val="00D512D4"/>
    <w:rsid w:val="00D514F2"/>
    <w:rsid w:val="00D517E9"/>
    <w:rsid w:val="00D51866"/>
    <w:rsid w:val="00D5191E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68C1"/>
    <w:rsid w:val="00D56CAD"/>
    <w:rsid w:val="00D57408"/>
    <w:rsid w:val="00D57877"/>
    <w:rsid w:val="00D579FE"/>
    <w:rsid w:val="00D57A0B"/>
    <w:rsid w:val="00D57DCB"/>
    <w:rsid w:val="00D60398"/>
    <w:rsid w:val="00D6071D"/>
    <w:rsid w:val="00D60A47"/>
    <w:rsid w:val="00D60B21"/>
    <w:rsid w:val="00D61845"/>
    <w:rsid w:val="00D61A23"/>
    <w:rsid w:val="00D61B18"/>
    <w:rsid w:val="00D61D9B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65CA"/>
    <w:rsid w:val="00D76A9E"/>
    <w:rsid w:val="00D77183"/>
    <w:rsid w:val="00D771CF"/>
    <w:rsid w:val="00D81D8A"/>
    <w:rsid w:val="00D83219"/>
    <w:rsid w:val="00D83D50"/>
    <w:rsid w:val="00D83F02"/>
    <w:rsid w:val="00D841EC"/>
    <w:rsid w:val="00D84787"/>
    <w:rsid w:val="00D847E5"/>
    <w:rsid w:val="00D853B3"/>
    <w:rsid w:val="00D85613"/>
    <w:rsid w:val="00D8620E"/>
    <w:rsid w:val="00D862C6"/>
    <w:rsid w:val="00D8630C"/>
    <w:rsid w:val="00D8705C"/>
    <w:rsid w:val="00D87131"/>
    <w:rsid w:val="00D87747"/>
    <w:rsid w:val="00D91B54"/>
    <w:rsid w:val="00D91FA2"/>
    <w:rsid w:val="00D9318D"/>
    <w:rsid w:val="00D933E9"/>
    <w:rsid w:val="00D9372C"/>
    <w:rsid w:val="00D93CE9"/>
    <w:rsid w:val="00D94618"/>
    <w:rsid w:val="00D9464C"/>
    <w:rsid w:val="00D9466E"/>
    <w:rsid w:val="00D94890"/>
    <w:rsid w:val="00D94980"/>
    <w:rsid w:val="00D951DB"/>
    <w:rsid w:val="00D96338"/>
    <w:rsid w:val="00D9633B"/>
    <w:rsid w:val="00D96998"/>
    <w:rsid w:val="00D96B04"/>
    <w:rsid w:val="00D96BB6"/>
    <w:rsid w:val="00D97292"/>
    <w:rsid w:val="00D9753A"/>
    <w:rsid w:val="00D97877"/>
    <w:rsid w:val="00D97A1B"/>
    <w:rsid w:val="00DA00E5"/>
    <w:rsid w:val="00DA09C9"/>
    <w:rsid w:val="00DA0E6C"/>
    <w:rsid w:val="00DA1036"/>
    <w:rsid w:val="00DA232E"/>
    <w:rsid w:val="00DA2342"/>
    <w:rsid w:val="00DA43AD"/>
    <w:rsid w:val="00DA5657"/>
    <w:rsid w:val="00DA5990"/>
    <w:rsid w:val="00DA5FCB"/>
    <w:rsid w:val="00DA6111"/>
    <w:rsid w:val="00DA69A7"/>
    <w:rsid w:val="00DA7C0E"/>
    <w:rsid w:val="00DB0B1B"/>
    <w:rsid w:val="00DB1758"/>
    <w:rsid w:val="00DB1792"/>
    <w:rsid w:val="00DB1A3C"/>
    <w:rsid w:val="00DB2294"/>
    <w:rsid w:val="00DB27FA"/>
    <w:rsid w:val="00DB36A1"/>
    <w:rsid w:val="00DB3C1F"/>
    <w:rsid w:val="00DB3EF7"/>
    <w:rsid w:val="00DB3FA4"/>
    <w:rsid w:val="00DB4E4D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16A0"/>
    <w:rsid w:val="00DC1ADF"/>
    <w:rsid w:val="00DC1F8D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D0500"/>
    <w:rsid w:val="00DD0552"/>
    <w:rsid w:val="00DD12F3"/>
    <w:rsid w:val="00DD1F3A"/>
    <w:rsid w:val="00DD26BC"/>
    <w:rsid w:val="00DD2987"/>
    <w:rsid w:val="00DD2FB3"/>
    <w:rsid w:val="00DD3DBD"/>
    <w:rsid w:val="00DD4BEB"/>
    <w:rsid w:val="00DD5F6B"/>
    <w:rsid w:val="00DD6315"/>
    <w:rsid w:val="00DD6399"/>
    <w:rsid w:val="00DD668A"/>
    <w:rsid w:val="00DD6875"/>
    <w:rsid w:val="00DD6CE6"/>
    <w:rsid w:val="00DD6FDC"/>
    <w:rsid w:val="00DD7D8B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A92"/>
    <w:rsid w:val="00DE2F44"/>
    <w:rsid w:val="00DE32F6"/>
    <w:rsid w:val="00DE44FA"/>
    <w:rsid w:val="00DE459C"/>
    <w:rsid w:val="00DE5433"/>
    <w:rsid w:val="00DE5AE1"/>
    <w:rsid w:val="00DE5BDC"/>
    <w:rsid w:val="00DE67E3"/>
    <w:rsid w:val="00DE67F7"/>
    <w:rsid w:val="00DE6958"/>
    <w:rsid w:val="00DE6BF8"/>
    <w:rsid w:val="00DE7594"/>
    <w:rsid w:val="00DE76A2"/>
    <w:rsid w:val="00DE7F1E"/>
    <w:rsid w:val="00DF043F"/>
    <w:rsid w:val="00DF07B7"/>
    <w:rsid w:val="00DF0947"/>
    <w:rsid w:val="00DF0E34"/>
    <w:rsid w:val="00DF1742"/>
    <w:rsid w:val="00DF2229"/>
    <w:rsid w:val="00DF2285"/>
    <w:rsid w:val="00DF2583"/>
    <w:rsid w:val="00DF295A"/>
    <w:rsid w:val="00DF2D6E"/>
    <w:rsid w:val="00DF35BE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7058"/>
    <w:rsid w:val="00DF7730"/>
    <w:rsid w:val="00DF77E9"/>
    <w:rsid w:val="00DF786B"/>
    <w:rsid w:val="00DF7948"/>
    <w:rsid w:val="00DF7D38"/>
    <w:rsid w:val="00DF7F61"/>
    <w:rsid w:val="00E00611"/>
    <w:rsid w:val="00E00CA0"/>
    <w:rsid w:val="00E00D2F"/>
    <w:rsid w:val="00E010C3"/>
    <w:rsid w:val="00E01C9B"/>
    <w:rsid w:val="00E01D41"/>
    <w:rsid w:val="00E023B8"/>
    <w:rsid w:val="00E026D3"/>
    <w:rsid w:val="00E0276F"/>
    <w:rsid w:val="00E02EE0"/>
    <w:rsid w:val="00E03607"/>
    <w:rsid w:val="00E03690"/>
    <w:rsid w:val="00E03923"/>
    <w:rsid w:val="00E045D7"/>
    <w:rsid w:val="00E04A4C"/>
    <w:rsid w:val="00E04BBF"/>
    <w:rsid w:val="00E04DF6"/>
    <w:rsid w:val="00E052A6"/>
    <w:rsid w:val="00E059C4"/>
    <w:rsid w:val="00E06240"/>
    <w:rsid w:val="00E06837"/>
    <w:rsid w:val="00E069D6"/>
    <w:rsid w:val="00E06D75"/>
    <w:rsid w:val="00E071B8"/>
    <w:rsid w:val="00E075EF"/>
    <w:rsid w:val="00E076A2"/>
    <w:rsid w:val="00E07FBB"/>
    <w:rsid w:val="00E10361"/>
    <w:rsid w:val="00E10581"/>
    <w:rsid w:val="00E112D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1EE"/>
    <w:rsid w:val="00E16F15"/>
    <w:rsid w:val="00E170D9"/>
    <w:rsid w:val="00E17915"/>
    <w:rsid w:val="00E17E7B"/>
    <w:rsid w:val="00E20286"/>
    <w:rsid w:val="00E210BC"/>
    <w:rsid w:val="00E2131A"/>
    <w:rsid w:val="00E21384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537F"/>
    <w:rsid w:val="00E260F4"/>
    <w:rsid w:val="00E26124"/>
    <w:rsid w:val="00E266A7"/>
    <w:rsid w:val="00E2699B"/>
    <w:rsid w:val="00E26DF1"/>
    <w:rsid w:val="00E2741B"/>
    <w:rsid w:val="00E27454"/>
    <w:rsid w:val="00E2748C"/>
    <w:rsid w:val="00E3005B"/>
    <w:rsid w:val="00E30345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345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368"/>
    <w:rsid w:val="00E50D9D"/>
    <w:rsid w:val="00E511FA"/>
    <w:rsid w:val="00E5147E"/>
    <w:rsid w:val="00E514B7"/>
    <w:rsid w:val="00E519B6"/>
    <w:rsid w:val="00E519C2"/>
    <w:rsid w:val="00E52361"/>
    <w:rsid w:val="00E528A8"/>
    <w:rsid w:val="00E5327B"/>
    <w:rsid w:val="00E5377A"/>
    <w:rsid w:val="00E539D6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1C1B"/>
    <w:rsid w:val="00E61F17"/>
    <w:rsid w:val="00E636CB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50D6"/>
    <w:rsid w:val="00E75314"/>
    <w:rsid w:val="00E75332"/>
    <w:rsid w:val="00E7549A"/>
    <w:rsid w:val="00E75771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61F"/>
    <w:rsid w:val="00E917B6"/>
    <w:rsid w:val="00E91862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5534"/>
    <w:rsid w:val="00E95D0B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5FDB"/>
    <w:rsid w:val="00EA61D5"/>
    <w:rsid w:val="00EA6A3D"/>
    <w:rsid w:val="00EA6D28"/>
    <w:rsid w:val="00EA6E0A"/>
    <w:rsid w:val="00EA709B"/>
    <w:rsid w:val="00EA7CBA"/>
    <w:rsid w:val="00EB032B"/>
    <w:rsid w:val="00EB086E"/>
    <w:rsid w:val="00EB17B8"/>
    <w:rsid w:val="00EB2B45"/>
    <w:rsid w:val="00EB33AF"/>
    <w:rsid w:val="00EB3564"/>
    <w:rsid w:val="00EB359B"/>
    <w:rsid w:val="00EB39CF"/>
    <w:rsid w:val="00EB3C69"/>
    <w:rsid w:val="00EB4941"/>
    <w:rsid w:val="00EB4C29"/>
    <w:rsid w:val="00EB51B4"/>
    <w:rsid w:val="00EB55F3"/>
    <w:rsid w:val="00EB5A5F"/>
    <w:rsid w:val="00EB6332"/>
    <w:rsid w:val="00EB6EF1"/>
    <w:rsid w:val="00EB71A9"/>
    <w:rsid w:val="00EB7C7A"/>
    <w:rsid w:val="00EC0005"/>
    <w:rsid w:val="00EC00F9"/>
    <w:rsid w:val="00EC0579"/>
    <w:rsid w:val="00EC0978"/>
    <w:rsid w:val="00EC176C"/>
    <w:rsid w:val="00EC2756"/>
    <w:rsid w:val="00EC2871"/>
    <w:rsid w:val="00EC34AE"/>
    <w:rsid w:val="00EC3901"/>
    <w:rsid w:val="00EC3C2D"/>
    <w:rsid w:val="00EC49EF"/>
    <w:rsid w:val="00EC52F7"/>
    <w:rsid w:val="00EC5E90"/>
    <w:rsid w:val="00EC5F8F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F25"/>
    <w:rsid w:val="00ED16D6"/>
    <w:rsid w:val="00ED1FBF"/>
    <w:rsid w:val="00ED2DF6"/>
    <w:rsid w:val="00ED33C3"/>
    <w:rsid w:val="00ED3639"/>
    <w:rsid w:val="00ED3664"/>
    <w:rsid w:val="00ED4C9F"/>
    <w:rsid w:val="00ED529C"/>
    <w:rsid w:val="00ED54E0"/>
    <w:rsid w:val="00ED6CDB"/>
    <w:rsid w:val="00ED72C3"/>
    <w:rsid w:val="00ED74DB"/>
    <w:rsid w:val="00ED756F"/>
    <w:rsid w:val="00EE013E"/>
    <w:rsid w:val="00EE0372"/>
    <w:rsid w:val="00EE0859"/>
    <w:rsid w:val="00EE18A8"/>
    <w:rsid w:val="00EE1B07"/>
    <w:rsid w:val="00EE270F"/>
    <w:rsid w:val="00EE2A4F"/>
    <w:rsid w:val="00EE2A79"/>
    <w:rsid w:val="00EE3C58"/>
    <w:rsid w:val="00EE4C98"/>
    <w:rsid w:val="00EE4FC2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768"/>
    <w:rsid w:val="00EF2284"/>
    <w:rsid w:val="00EF3238"/>
    <w:rsid w:val="00EF36C7"/>
    <w:rsid w:val="00EF3FE3"/>
    <w:rsid w:val="00EF4368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9FC"/>
    <w:rsid w:val="00F00C0D"/>
    <w:rsid w:val="00F01122"/>
    <w:rsid w:val="00F01473"/>
    <w:rsid w:val="00F01E2E"/>
    <w:rsid w:val="00F0226B"/>
    <w:rsid w:val="00F02D6B"/>
    <w:rsid w:val="00F03604"/>
    <w:rsid w:val="00F04232"/>
    <w:rsid w:val="00F04A69"/>
    <w:rsid w:val="00F04CFF"/>
    <w:rsid w:val="00F04DD8"/>
    <w:rsid w:val="00F05860"/>
    <w:rsid w:val="00F059E4"/>
    <w:rsid w:val="00F05E5C"/>
    <w:rsid w:val="00F068E1"/>
    <w:rsid w:val="00F0755D"/>
    <w:rsid w:val="00F10C41"/>
    <w:rsid w:val="00F117CA"/>
    <w:rsid w:val="00F12432"/>
    <w:rsid w:val="00F127F8"/>
    <w:rsid w:val="00F12B8C"/>
    <w:rsid w:val="00F131AA"/>
    <w:rsid w:val="00F1329E"/>
    <w:rsid w:val="00F140E1"/>
    <w:rsid w:val="00F144FA"/>
    <w:rsid w:val="00F150B9"/>
    <w:rsid w:val="00F15922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873"/>
    <w:rsid w:val="00F30890"/>
    <w:rsid w:val="00F308D0"/>
    <w:rsid w:val="00F30D3E"/>
    <w:rsid w:val="00F313A5"/>
    <w:rsid w:val="00F316A8"/>
    <w:rsid w:val="00F31735"/>
    <w:rsid w:val="00F318AC"/>
    <w:rsid w:val="00F31C53"/>
    <w:rsid w:val="00F32DF2"/>
    <w:rsid w:val="00F33088"/>
    <w:rsid w:val="00F332A7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C22"/>
    <w:rsid w:val="00F36EDC"/>
    <w:rsid w:val="00F37013"/>
    <w:rsid w:val="00F3724C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EF4"/>
    <w:rsid w:val="00F4313A"/>
    <w:rsid w:val="00F433C9"/>
    <w:rsid w:val="00F436BF"/>
    <w:rsid w:val="00F44056"/>
    <w:rsid w:val="00F4464D"/>
    <w:rsid w:val="00F44993"/>
    <w:rsid w:val="00F46285"/>
    <w:rsid w:val="00F46E6C"/>
    <w:rsid w:val="00F47447"/>
    <w:rsid w:val="00F474CD"/>
    <w:rsid w:val="00F4782E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792"/>
    <w:rsid w:val="00F527AE"/>
    <w:rsid w:val="00F52834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5C32"/>
    <w:rsid w:val="00F56647"/>
    <w:rsid w:val="00F56CCC"/>
    <w:rsid w:val="00F60901"/>
    <w:rsid w:val="00F6096A"/>
    <w:rsid w:val="00F60CCF"/>
    <w:rsid w:val="00F61114"/>
    <w:rsid w:val="00F62C42"/>
    <w:rsid w:val="00F639E1"/>
    <w:rsid w:val="00F63B4D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5F35"/>
    <w:rsid w:val="00F762A0"/>
    <w:rsid w:val="00F778A8"/>
    <w:rsid w:val="00F779DE"/>
    <w:rsid w:val="00F77C9E"/>
    <w:rsid w:val="00F800FB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3CD"/>
    <w:rsid w:val="00F86618"/>
    <w:rsid w:val="00F86D5E"/>
    <w:rsid w:val="00F87B54"/>
    <w:rsid w:val="00F87D02"/>
    <w:rsid w:val="00F90401"/>
    <w:rsid w:val="00F905B9"/>
    <w:rsid w:val="00F90C2C"/>
    <w:rsid w:val="00F90FAE"/>
    <w:rsid w:val="00F928A3"/>
    <w:rsid w:val="00F93F83"/>
    <w:rsid w:val="00F944B6"/>
    <w:rsid w:val="00F945D2"/>
    <w:rsid w:val="00F946B2"/>
    <w:rsid w:val="00F94A3B"/>
    <w:rsid w:val="00F94B4A"/>
    <w:rsid w:val="00F965A7"/>
    <w:rsid w:val="00F96600"/>
    <w:rsid w:val="00F9685B"/>
    <w:rsid w:val="00F96A68"/>
    <w:rsid w:val="00F96CB4"/>
    <w:rsid w:val="00F97258"/>
    <w:rsid w:val="00F97BD1"/>
    <w:rsid w:val="00FA0EA1"/>
    <w:rsid w:val="00FA15E9"/>
    <w:rsid w:val="00FA1ABB"/>
    <w:rsid w:val="00FA1AC2"/>
    <w:rsid w:val="00FA1DCE"/>
    <w:rsid w:val="00FA2530"/>
    <w:rsid w:val="00FA3A90"/>
    <w:rsid w:val="00FA403B"/>
    <w:rsid w:val="00FA42BD"/>
    <w:rsid w:val="00FA549F"/>
    <w:rsid w:val="00FA62C3"/>
    <w:rsid w:val="00FA643C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3B5"/>
    <w:rsid w:val="00FB2D2C"/>
    <w:rsid w:val="00FB3816"/>
    <w:rsid w:val="00FB3BA8"/>
    <w:rsid w:val="00FB3D8A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FC6"/>
    <w:rsid w:val="00FC1476"/>
    <w:rsid w:val="00FC2878"/>
    <w:rsid w:val="00FC316C"/>
    <w:rsid w:val="00FC3350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AB7"/>
    <w:rsid w:val="00FD2841"/>
    <w:rsid w:val="00FD2A5C"/>
    <w:rsid w:val="00FD4A19"/>
    <w:rsid w:val="00FD4D03"/>
    <w:rsid w:val="00FD500F"/>
    <w:rsid w:val="00FD5759"/>
    <w:rsid w:val="00FD5831"/>
    <w:rsid w:val="00FD5941"/>
    <w:rsid w:val="00FD5D88"/>
    <w:rsid w:val="00FD68B5"/>
    <w:rsid w:val="00FE06C2"/>
    <w:rsid w:val="00FE0804"/>
    <w:rsid w:val="00FE0B26"/>
    <w:rsid w:val="00FE184E"/>
    <w:rsid w:val="00FE2050"/>
    <w:rsid w:val="00FE21C0"/>
    <w:rsid w:val="00FE24C6"/>
    <w:rsid w:val="00FE2B9F"/>
    <w:rsid w:val="00FE3AC4"/>
    <w:rsid w:val="00FE4055"/>
    <w:rsid w:val="00FE45FC"/>
    <w:rsid w:val="00FE488B"/>
    <w:rsid w:val="00FE4E57"/>
    <w:rsid w:val="00FE58B8"/>
    <w:rsid w:val="00FE66BE"/>
    <w:rsid w:val="00FE7109"/>
    <w:rsid w:val="00FE7E49"/>
    <w:rsid w:val="00FF04FE"/>
    <w:rsid w:val="00FF0521"/>
    <w:rsid w:val="00FF0C29"/>
    <w:rsid w:val="00FF0DD1"/>
    <w:rsid w:val="00FF0F7F"/>
    <w:rsid w:val="00FF17A6"/>
    <w:rsid w:val="00FF3080"/>
    <w:rsid w:val="00FF3569"/>
    <w:rsid w:val="00FF3F40"/>
    <w:rsid w:val="00FF542F"/>
    <w:rsid w:val="00FF5EDA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5E5FB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5E5FB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2076902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2063738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726DF-E372-4478-902E-E77362F3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7872</TotalTime>
  <Pages>10</Pages>
  <Words>2848</Words>
  <Characters>16237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19047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655</cp:revision>
  <cp:lastPrinted>2019-01-15T12:07:00Z</cp:lastPrinted>
  <dcterms:created xsi:type="dcterms:W3CDTF">2018-08-07T05:46:00Z</dcterms:created>
  <dcterms:modified xsi:type="dcterms:W3CDTF">2019-03-12T12:09:00Z</dcterms:modified>
</cp:coreProperties>
</file>